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3612F" w14:textId="2DE87249" w:rsidR="009B0B7E" w:rsidRPr="00787A9D" w:rsidRDefault="00504A69" w:rsidP="00C61336">
      <w:pPr>
        <w:pStyle w:val="20"/>
        <w:spacing w:before="0"/>
        <w:rPr>
          <w:color w:val="auto"/>
          <w:lang w:val="ru-RU"/>
        </w:rPr>
      </w:pPr>
      <w:r>
        <w:rPr>
          <w:color w:val="auto"/>
          <w:lang w:val="ru-RU"/>
        </w:rPr>
        <w:t>Иванова В.Н., Портнов</w:t>
      </w:r>
      <w:r w:rsidR="00A8615E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Н.М.</w:t>
      </w:r>
    </w:p>
    <w:p w14:paraId="0E443ADE" w14:textId="1A938D7E" w:rsidR="008244B9" w:rsidRPr="007E1A1A" w:rsidRDefault="00504A69" w:rsidP="00A8615E">
      <w:pPr>
        <w:pStyle w:val="40"/>
        <w:rPr>
          <w:color w:val="auto"/>
        </w:rPr>
      </w:pPr>
      <w:r>
        <w:rPr>
          <w:color w:val="auto"/>
        </w:rPr>
        <w:t xml:space="preserve">Федеральный центр мониторинга питания обучающихся, </w:t>
      </w:r>
      <w:r w:rsidR="00ED2128">
        <w:rPr>
          <w:color w:val="auto"/>
        </w:rPr>
        <w:t xml:space="preserve">г. </w:t>
      </w:r>
      <w:r>
        <w:rPr>
          <w:color w:val="auto"/>
        </w:rPr>
        <w:t>Москва</w:t>
      </w:r>
    </w:p>
    <w:p w14:paraId="6A93149D" w14:textId="77777777" w:rsidR="009B0B7E" w:rsidRPr="007E1A1A" w:rsidRDefault="00B66BF2" w:rsidP="00C61336">
      <w:pPr>
        <w:keepNext/>
        <w:spacing w:before="0"/>
        <w:jc w:val="center"/>
      </w:pPr>
      <w:hyperlink r:id="rId8" w:history="1">
        <w:r w:rsidR="00C70329" w:rsidRPr="00E96D7D">
          <w:rPr>
            <w:rStyle w:val="af1"/>
          </w:rPr>
          <w:t>rector.ivanova@gmail.com</w:t>
        </w:r>
      </w:hyperlink>
      <w:r w:rsidR="00C70329">
        <w:t xml:space="preserve">, </w:t>
      </w:r>
      <w:hyperlink r:id="rId9" w:history="1">
        <w:r w:rsidR="00C70329" w:rsidRPr="00E96D7D">
          <w:rPr>
            <w:rStyle w:val="af1"/>
            <w:lang w:val="en-US"/>
          </w:rPr>
          <w:t>detsoft</w:t>
        </w:r>
        <w:r w:rsidR="00C70329" w:rsidRPr="00C61336">
          <w:rPr>
            <w:rStyle w:val="af1"/>
          </w:rPr>
          <w:t>@</w:t>
        </w:r>
        <w:r w:rsidR="00C70329" w:rsidRPr="00E96D7D">
          <w:rPr>
            <w:rStyle w:val="af1"/>
            <w:lang w:val="en-US"/>
          </w:rPr>
          <w:t>mail</w:t>
        </w:r>
        <w:r w:rsidR="00C70329" w:rsidRPr="00C61336">
          <w:rPr>
            <w:rStyle w:val="af1"/>
          </w:rPr>
          <w:t>.</w:t>
        </w:r>
        <w:proofErr w:type="spellStart"/>
        <w:r w:rsidR="00C70329" w:rsidRPr="00E96D7D">
          <w:rPr>
            <w:rStyle w:val="af1"/>
            <w:lang w:val="en-US"/>
          </w:rPr>
          <w:t>ru</w:t>
        </w:r>
        <w:proofErr w:type="spellEnd"/>
      </w:hyperlink>
      <w:r w:rsidR="00C70329" w:rsidRPr="00C61336">
        <w:t xml:space="preserve"> </w:t>
      </w:r>
    </w:p>
    <w:p w14:paraId="278AAD31" w14:textId="6ECB9700" w:rsidR="00C13183" w:rsidRPr="00C61336" w:rsidRDefault="00C70329" w:rsidP="009B0B7E">
      <w:pPr>
        <w:pStyle w:val="14"/>
        <w:rPr>
          <w:color w:val="auto"/>
        </w:rPr>
      </w:pPr>
      <w:r>
        <w:rPr>
          <w:color w:val="auto"/>
        </w:rPr>
        <w:t>Есть ли место для искусственного интеллекта в школьном питании</w:t>
      </w:r>
      <w:r w:rsidR="00CF6E98">
        <w:rPr>
          <w:color w:val="auto"/>
        </w:rPr>
        <w:t>?</w:t>
      </w:r>
    </w:p>
    <w:p w14:paraId="0E2308B2" w14:textId="72D3DD7F" w:rsidR="009B0B7E" w:rsidRPr="000F692E" w:rsidRDefault="000F692E" w:rsidP="00C61336">
      <w:pPr>
        <w:pStyle w:val="22"/>
        <w:spacing w:before="0"/>
        <w:rPr>
          <w:color w:val="auto"/>
          <w:lang w:val="en-US"/>
        </w:rPr>
      </w:pPr>
      <w:r>
        <w:rPr>
          <w:color w:val="auto"/>
          <w:lang w:val="en-US"/>
        </w:rPr>
        <w:t xml:space="preserve">Ivanova V.N., </w:t>
      </w:r>
      <w:proofErr w:type="spellStart"/>
      <w:r>
        <w:rPr>
          <w:color w:val="auto"/>
          <w:lang w:val="en-US"/>
        </w:rPr>
        <w:t>Portnov</w:t>
      </w:r>
      <w:proofErr w:type="spellEnd"/>
      <w:r>
        <w:rPr>
          <w:color w:val="auto"/>
          <w:lang w:val="en-US"/>
        </w:rPr>
        <w:t xml:space="preserve"> N.M.</w:t>
      </w:r>
    </w:p>
    <w:p w14:paraId="71114A9C" w14:textId="30BE7F8C" w:rsidR="00406B8F" w:rsidRPr="00C61336" w:rsidRDefault="000F692E" w:rsidP="00C61336">
      <w:pPr>
        <w:spacing w:before="0"/>
        <w:jc w:val="center"/>
        <w:rPr>
          <w:lang w:val="en-US"/>
        </w:rPr>
      </w:pPr>
      <w:r w:rsidRPr="00C61336">
        <w:rPr>
          <w:rStyle w:val="ypks7kbdpwfgdykd3qb9"/>
          <w:lang w:val="en-US"/>
        </w:rPr>
        <w:t>Federal</w:t>
      </w:r>
      <w:r w:rsidRPr="00C61336">
        <w:rPr>
          <w:lang w:val="en-US"/>
        </w:rPr>
        <w:t xml:space="preserve"> </w:t>
      </w:r>
      <w:r w:rsidRPr="00C61336">
        <w:rPr>
          <w:rStyle w:val="ypks7kbdpwfgdykd3qb9"/>
          <w:lang w:val="en-US"/>
        </w:rPr>
        <w:t>Nutrition</w:t>
      </w:r>
      <w:r w:rsidRPr="00C61336">
        <w:rPr>
          <w:lang w:val="en-US"/>
        </w:rPr>
        <w:t xml:space="preserve"> </w:t>
      </w:r>
      <w:r w:rsidRPr="00C61336">
        <w:rPr>
          <w:rStyle w:val="ypks7kbdpwfgdykd3qb9"/>
          <w:lang w:val="en-US"/>
        </w:rPr>
        <w:t>Monitoring</w:t>
      </w:r>
      <w:r w:rsidRPr="00C61336">
        <w:rPr>
          <w:lang w:val="en-US"/>
        </w:rPr>
        <w:t xml:space="preserve"> </w:t>
      </w:r>
      <w:r w:rsidRPr="00C61336">
        <w:rPr>
          <w:rStyle w:val="ypks7kbdpwfgdykd3qb9"/>
          <w:lang w:val="en-US"/>
        </w:rPr>
        <w:t>Center</w:t>
      </w:r>
      <w:r w:rsidRPr="00C61336">
        <w:rPr>
          <w:lang w:val="en-US"/>
        </w:rPr>
        <w:t xml:space="preserve"> for </w:t>
      </w:r>
      <w:r w:rsidRPr="00C61336">
        <w:rPr>
          <w:rStyle w:val="ypks7kbdpwfgdykd3qb9"/>
          <w:lang w:val="en-US"/>
        </w:rPr>
        <w:t>Students,</w:t>
      </w:r>
      <w:r w:rsidRPr="00C61336">
        <w:rPr>
          <w:lang w:val="en-US"/>
        </w:rPr>
        <w:t xml:space="preserve"> </w:t>
      </w:r>
      <w:r w:rsidRPr="00C61336">
        <w:rPr>
          <w:rStyle w:val="ypks7kbdpwfgdykd3qb9"/>
          <w:lang w:val="en-US"/>
        </w:rPr>
        <w:t>Moscow</w:t>
      </w:r>
    </w:p>
    <w:p w14:paraId="3F683A7C" w14:textId="4DBE2227" w:rsidR="00455768" w:rsidRPr="00C61336" w:rsidRDefault="00B64B01" w:rsidP="002A5B18">
      <w:pPr>
        <w:pStyle w:val="12"/>
        <w:rPr>
          <w:color w:val="auto"/>
        </w:rPr>
      </w:pPr>
      <w:r>
        <w:rPr>
          <w:color w:val="auto"/>
        </w:rPr>
        <w:t>Integrating AI into</w:t>
      </w:r>
      <w:r w:rsidR="000F692E" w:rsidRPr="000F692E">
        <w:rPr>
          <w:color w:val="auto"/>
        </w:rPr>
        <w:t xml:space="preserve"> school </w:t>
      </w:r>
      <w:r>
        <w:rPr>
          <w:color w:val="auto"/>
        </w:rPr>
        <w:t xml:space="preserve">meal </w:t>
      </w:r>
      <w:r w:rsidR="000F692E">
        <w:rPr>
          <w:color w:val="auto"/>
        </w:rPr>
        <w:t>system</w:t>
      </w:r>
    </w:p>
    <w:p w14:paraId="1C986B9C" w14:textId="77777777" w:rsidR="00455768" w:rsidRPr="007E1A1A" w:rsidRDefault="004C7725" w:rsidP="009B0B7E">
      <w:pPr>
        <w:pStyle w:val="0"/>
        <w:rPr>
          <w:color w:val="auto"/>
        </w:rPr>
      </w:pPr>
      <w:r w:rsidRPr="007E1A1A">
        <w:rPr>
          <w:color w:val="auto"/>
        </w:rPr>
        <w:t>Аннотация</w:t>
      </w:r>
    </w:p>
    <w:p w14:paraId="1E64FADE" w14:textId="12310CD6" w:rsidR="00455768" w:rsidRPr="00C61336" w:rsidRDefault="00C05CB6" w:rsidP="00202A7F">
      <w:pPr>
        <w:pStyle w:val="01"/>
        <w:spacing w:line="240" w:lineRule="auto"/>
        <w:rPr>
          <w:color w:val="auto"/>
        </w:rPr>
      </w:pPr>
      <w:r>
        <w:rPr>
          <w:color w:val="auto"/>
        </w:rPr>
        <w:t>Федеральный центр мониторинга питания (ФЦМПО) на базе «1</w:t>
      </w:r>
      <w:proofErr w:type="gramStart"/>
      <w:r>
        <w:rPr>
          <w:color w:val="auto"/>
        </w:rPr>
        <w:t>С:Предприятие</w:t>
      </w:r>
      <w:proofErr w:type="gramEnd"/>
      <w:r>
        <w:rPr>
          <w:color w:val="auto"/>
        </w:rPr>
        <w:t xml:space="preserve">» разработал цифровую платформу для контроля полноценности школьного питания, в состав которой включаются ИИ-модули: классификации «Номенклатура блюд», интеллектуальный бот чата поддержки. Перспективные ИИ-направления: </w:t>
      </w:r>
      <w:r w:rsidR="00ED2128">
        <w:rPr>
          <w:color w:val="auto"/>
        </w:rPr>
        <w:t>к</w:t>
      </w:r>
      <w:r>
        <w:rPr>
          <w:color w:val="auto"/>
        </w:rPr>
        <w:t xml:space="preserve">онструктор </w:t>
      </w:r>
      <w:r w:rsidR="000F692E">
        <w:rPr>
          <w:color w:val="auto"/>
        </w:rPr>
        <w:t>меню</w:t>
      </w:r>
      <w:r>
        <w:rPr>
          <w:color w:val="auto"/>
        </w:rPr>
        <w:t xml:space="preserve"> на ИИ-модели, обученной по хорошим меню; генеративный ИИ для </w:t>
      </w:r>
      <w:proofErr w:type="spellStart"/>
      <w:r>
        <w:rPr>
          <w:color w:val="auto"/>
        </w:rPr>
        <w:t>эдвайзера</w:t>
      </w:r>
      <w:proofErr w:type="spellEnd"/>
      <w:r>
        <w:rPr>
          <w:color w:val="auto"/>
        </w:rPr>
        <w:t xml:space="preserve"> по здоровому питанию; использование машинного зрения для контроля санитарии и технологии</w:t>
      </w:r>
      <w:r w:rsidR="000F692E">
        <w:rPr>
          <w:color w:val="auto"/>
        </w:rPr>
        <w:t>. Рассмотрены проблемы качества генерации текста по здоровому питанию универсальной ИИ-моделью; качества распознавания изображений для извлечения информации.</w:t>
      </w:r>
    </w:p>
    <w:p w14:paraId="22F8DD28" w14:textId="77777777" w:rsidR="009C2646" w:rsidRPr="007E1A1A" w:rsidRDefault="009C2646" w:rsidP="009B0B7E">
      <w:pPr>
        <w:pStyle w:val="0"/>
        <w:rPr>
          <w:color w:val="auto"/>
          <w:lang w:val="en-US"/>
        </w:rPr>
      </w:pPr>
      <w:r w:rsidRPr="00C61336">
        <w:rPr>
          <w:color w:val="auto"/>
          <w:lang w:val="en-US"/>
        </w:rPr>
        <w:t>Abstract</w:t>
      </w:r>
    </w:p>
    <w:p w14:paraId="13997C6D" w14:textId="3AAF804A" w:rsidR="000F692E" w:rsidRPr="00C61336" w:rsidRDefault="000F692E" w:rsidP="00202A7F">
      <w:pPr>
        <w:pStyle w:val="01"/>
        <w:spacing w:line="240" w:lineRule="auto"/>
        <w:rPr>
          <w:color w:val="auto"/>
          <w:lang w:val="en-US"/>
        </w:rPr>
      </w:pPr>
      <w:r w:rsidRPr="00C61336">
        <w:rPr>
          <w:color w:val="auto"/>
          <w:lang w:val="en-US"/>
        </w:rPr>
        <w:t xml:space="preserve">Federal Nutrition Monitoring Center has developed a digital platform </w:t>
      </w:r>
      <w:r w:rsidR="00B64B01" w:rsidRPr="00C115C8">
        <w:rPr>
          <w:color w:val="auto"/>
          <w:lang w:val="en-US"/>
        </w:rPr>
        <w:t>based on 1</w:t>
      </w:r>
      <w:proofErr w:type="gramStart"/>
      <w:r w:rsidR="00B64B01" w:rsidRPr="00C115C8">
        <w:rPr>
          <w:color w:val="auto"/>
          <w:lang w:val="en-US"/>
        </w:rPr>
        <w:t>C:</w:t>
      </w:r>
      <w:r w:rsidR="00B64B01">
        <w:rPr>
          <w:color w:val="auto"/>
          <w:lang w:val="en-US"/>
        </w:rPr>
        <w:t>E</w:t>
      </w:r>
      <w:r w:rsidR="00B64B01" w:rsidRPr="00C115C8">
        <w:rPr>
          <w:color w:val="auto"/>
          <w:lang w:val="en-US"/>
        </w:rPr>
        <w:t>nterprise</w:t>
      </w:r>
      <w:proofErr w:type="gramEnd"/>
      <w:r w:rsidR="00B64B01">
        <w:rPr>
          <w:color w:val="auto"/>
          <w:lang w:val="en-US"/>
        </w:rPr>
        <w:t xml:space="preserve"> </w:t>
      </w:r>
      <w:r w:rsidRPr="00C61336">
        <w:rPr>
          <w:color w:val="auto"/>
          <w:lang w:val="en-US"/>
        </w:rPr>
        <w:t xml:space="preserve">for monitoring the </w:t>
      </w:r>
      <w:r w:rsidR="00B64B01">
        <w:rPr>
          <w:color w:val="auto"/>
          <w:lang w:val="en-US"/>
        </w:rPr>
        <w:t xml:space="preserve">nutritional value </w:t>
      </w:r>
      <w:r w:rsidRPr="00C61336">
        <w:rPr>
          <w:color w:val="auto"/>
          <w:lang w:val="en-US"/>
        </w:rPr>
        <w:t>of school meals</w:t>
      </w:r>
      <w:r w:rsidR="00B64B01">
        <w:rPr>
          <w:color w:val="auto"/>
          <w:lang w:val="en-US"/>
        </w:rPr>
        <w:t>. This platform</w:t>
      </w:r>
      <w:r w:rsidRPr="00C61336">
        <w:rPr>
          <w:color w:val="auto"/>
          <w:lang w:val="en-US"/>
        </w:rPr>
        <w:t xml:space="preserve"> includes AI modules: </w:t>
      </w:r>
      <w:r w:rsidR="00B64B01">
        <w:rPr>
          <w:color w:val="auto"/>
          <w:lang w:val="en-US"/>
        </w:rPr>
        <w:t>List of</w:t>
      </w:r>
      <w:r w:rsidRPr="00C61336">
        <w:rPr>
          <w:color w:val="auto"/>
          <w:lang w:val="en-US"/>
        </w:rPr>
        <w:t xml:space="preserve"> </w:t>
      </w:r>
      <w:r w:rsidR="00B64B01">
        <w:rPr>
          <w:color w:val="auto"/>
          <w:lang w:val="en-US"/>
        </w:rPr>
        <w:t>D</w:t>
      </w:r>
      <w:r w:rsidRPr="00C61336">
        <w:rPr>
          <w:color w:val="auto"/>
          <w:lang w:val="en-US"/>
        </w:rPr>
        <w:t>ishes</w:t>
      </w:r>
      <w:r w:rsidR="00B64B01">
        <w:rPr>
          <w:color w:val="auto"/>
          <w:lang w:val="en-US"/>
        </w:rPr>
        <w:t xml:space="preserve"> classifier, and </w:t>
      </w:r>
      <w:r w:rsidRPr="00C61336">
        <w:rPr>
          <w:color w:val="auto"/>
          <w:lang w:val="en-US"/>
        </w:rPr>
        <w:t xml:space="preserve">an intelligent support chat bot. </w:t>
      </w:r>
      <w:r w:rsidR="00B64B01">
        <w:rPr>
          <w:color w:val="auto"/>
          <w:lang w:val="en-US"/>
        </w:rPr>
        <w:t>The p</w:t>
      </w:r>
      <w:r w:rsidRPr="00C61336">
        <w:rPr>
          <w:color w:val="auto"/>
          <w:lang w:val="en-US"/>
        </w:rPr>
        <w:t>romising AI areas</w:t>
      </w:r>
      <w:r w:rsidR="00B64B01">
        <w:rPr>
          <w:color w:val="auto"/>
          <w:lang w:val="en-US"/>
        </w:rPr>
        <w:t xml:space="preserve"> include</w:t>
      </w:r>
      <w:r w:rsidRPr="00C61336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>a</w:t>
      </w:r>
      <w:r w:rsidRPr="00C61336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>menu</w:t>
      </w:r>
      <w:r w:rsidRPr="00C61336">
        <w:rPr>
          <w:color w:val="auto"/>
          <w:lang w:val="en-US"/>
        </w:rPr>
        <w:t xml:space="preserve"> designer based on an AI model trained on </w:t>
      </w:r>
      <w:r w:rsidR="00B64B01">
        <w:rPr>
          <w:color w:val="auto"/>
          <w:lang w:val="en-US"/>
        </w:rPr>
        <w:t>healthy</w:t>
      </w:r>
      <w:r w:rsidR="00B64B01" w:rsidRPr="00C61336">
        <w:rPr>
          <w:color w:val="auto"/>
          <w:lang w:val="en-US"/>
        </w:rPr>
        <w:t xml:space="preserve"> </w:t>
      </w:r>
      <w:r w:rsidRPr="00C61336">
        <w:rPr>
          <w:color w:val="auto"/>
          <w:lang w:val="en-US"/>
        </w:rPr>
        <w:t xml:space="preserve">menus; generative AI for a healthy nutrition advisor; using machine vision to control sanitation and </w:t>
      </w:r>
      <w:r w:rsidR="00B64B01">
        <w:rPr>
          <w:color w:val="auto"/>
          <w:lang w:val="en-US"/>
        </w:rPr>
        <w:t>cooking processes</w:t>
      </w:r>
      <w:r w:rsidRPr="00C61336">
        <w:rPr>
          <w:color w:val="auto"/>
          <w:lang w:val="en-US"/>
        </w:rPr>
        <w:t xml:space="preserve">. The </w:t>
      </w:r>
      <w:r w:rsidR="00B64B01">
        <w:rPr>
          <w:color w:val="auto"/>
          <w:lang w:val="en-US"/>
        </w:rPr>
        <w:t xml:space="preserve">article considers the </w:t>
      </w:r>
      <w:r w:rsidR="00B64B01" w:rsidRPr="00C115C8">
        <w:rPr>
          <w:color w:val="auto"/>
          <w:lang w:val="en-US"/>
        </w:rPr>
        <w:t xml:space="preserve">quality </w:t>
      </w:r>
      <w:r w:rsidR="00B64B01">
        <w:rPr>
          <w:color w:val="auto"/>
          <w:lang w:val="en-US"/>
        </w:rPr>
        <w:t>issues</w:t>
      </w:r>
      <w:r w:rsidR="00B64B01" w:rsidRPr="00C61336">
        <w:rPr>
          <w:color w:val="auto"/>
          <w:lang w:val="en-US"/>
        </w:rPr>
        <w:t xml:space="preserve"> </w:t>
      </w:r>
      <w:r w:rsidR="00B64B01">
        <w:rPr>
          <w:color w:val="auto"/>
          <w:lang w:val="en-US"/>
        </w:rPr>
        <w:t xml:space="preserve">of </w:t>
      </w:r>
      <w:r w:rsidR="00B64B01" w:rsidRPr="00C115C8">
        <w:rPr>
          <w:color w:val="auto"/>
          <w:lang w:val="en-US"/>
        </w:rPr>
        <w:t xml:space="preserve">generation </w:t>
      </w:r>
      <w:r w:rsidRPr="00C61336">
        <w:rPr>
          <w:color w:val="auto"/>
          <w:lang w:val="en-US"/>
        </w:rPr>
        <w:t>of text</w:t>
      </w:r>
      <w:r w:rsidR="00B64B01">
        <w:rPr>
          <w:color w:val="auto"/>
          <w:lang w:val="en-US"/>
        </w:rPr>
        <w:t>s</w:t>
      </w:r>
      <w:r w:rsidRPr="00C61336">
        <w:rPr>
          <w:color w:val="auto"/>
          <w:lang w:val="en-US"/>
        </w:rPr>
        <w:t xml:space="preserve"> on healthy eating by a universal AI model</w:t>
      </w:r>
      <w:r w:rsidR="00B64B01">
        <w:rPr>
          <w:color w:val="auto"/>
          <w:lang w:val="en-US"/>
        </w:rPr>
        <w:t xml:space="preserve">, and </w:t>
      </w:r>
      <w:r w:rsidRPr="00C61336">
        <w:rPr>
          <w:color w:val="auto"/>
          <w:lang w:val="en-US"/>
        </w:rPr>
        <w:t>image recognition for information extraction.</w:t>
      </w:r>
    </w:p>
    <w:p w14:paraId="5021F03A" w14:textId="79D972D1" w:rsidR="00455768" w:rsidRPr="000F692E" w:rsidRDefault="004C7725" w:rsidP="00202A7F">
      <w:pPr>
        <w:pStyle w:val="2"/>
        <w:spacing w:after="120" w:line="240" w:lineRule="auto"/>
        <w:ind w:firstLine="539"/>
        <w:jc w:val="both"/>
        <w:rPr>
          <w:rFonts w:cs="Times New Roman"/>
          <w:b w:val="0"/>
          <w:sz w:val="24"/>
          <w:szCs w:val="24"/>
        </w:rPr>
      </w:pPr>
      <w:r w:rsidRPr="00D13184">
        <w:rPr>
          <w:rStyle w:val="30"/>
          <w:rFonts w:cs="Times New Roman"/>
          <w:color w:val="auto"/>
        </w:rPr>
        <w:t>Ключевые слова:</w:t>
      </w:r>
      <w:r w:rsidRPr="00D13184">
        <w:rPr>
          <w:rFonts w:cs="Times New Roman"/>
          <w:sz w:val="24"/>
          <w:szCs w:val="24"/>
        </w:rPr>
        <w:t xml:space="preserve"> </w:t>
      </w:r>
      <w:r w:rsidR="000F692E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школьн</w:t>
      </w:r>
      <w:r w:rsidR="00ED212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ый,</w:t>
      </w:r>
      <w:r w:rsidR="000F692E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 xml:space="preserve"> питание, искусственный интеллект, обучение</w:t>
      </w:r>
      <w:r w:rsidR="00ED2128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>,</w:t>
      </w:r>
      <w:r w:rsidR="000F692E">
        <w:rPr>
          <w:rFonts w:eastAsia="Calibri" w:cs="Times New Roman"/>
          <w:b w:val="0"/>
          <w:iCs w:val="0"/>
          <w:sz w:val="24"/>
          <w:szCs w:val="24"/>
          <w:shd w:val="clear" w:color="auto" w:fill="FFFFFF"/>
        </w:rPr>
        <w:t xml:space="preserve"> модели</w:t>
      </w:r>
    </w:p>
    <w:p w14:paraId="4109C1BA" w14:textId="317E1238" w:rsidR="00981E17" w:rsidRPr="00C61336" w:rsidRDefault="00981E17" w:rsidP="00202A7F">
      <w:pPr>
        <w:pStyle w:val="2"/>
        <w:spacing w:after="120" w:line="240" w:lineRule="auto"/>
        <w:ind w:firstLine="539"/>
        <w:jc w:val="both"/>
        <w:rPr>
          <w:rFonts w:eastAsia="Calibri" w:cs="Times New Roman"/>
          <w:b w:val="0"/>
          <w:iCs w:val="0"/>
          <w:sz w:val="24"/>
          <w:szCs w:val="24"/>
          <w:shd w:val="clear" w:color="auto" w:fill="FFFFFF"/>
          <w:lang w:val="en-US"/>
        </w:rPr>
      </w:pPr>
      <w:r w:rsidRPr="00C61336">
        <w:rPr>
          <w:rStyle w:val="30"/>
          <w:rFonts w:cs="Times New Roman"/>
          <w:color w:val="auto"/>
          <w:lang w:val="en-US"/>
        </w:rPr>
        <w:t>Keywords:</w:t>
      </w:r>
      <w:r w:rsidRPr="00C61336">
        <w:rPr>
          <w:rFonts w:cs="Times New Roman"/>
          <w:sz w:val="24"/>
          <w:szCs w:val="24"/>
          <w:lang w:val="en-US"/>
        </w:rPr>
        <w:t xml:space="preserve"> </w:t>
      </w:r>
      <w:r w:rsidR="000F692E" w:rsidRPr="00C61336">
        <w:rPr>
          <w:b w:val="0"/>
          <w:bCs/>
          <w:sz w:val="24"/>
          <w:szCs w:val="24"/>
          <w:lang w:val="en-US"/>
        </w:rPr>
        <w:t>school meals, artificial intelligence, model learning</w:t>
      </w:r>
    </w:p>
    <w:p w14:paraId="2E59E28D" w14:textId="77777777" w:rsidR="00C350ED" w:rsidRPr="00C61336" w:rsidRDefault="00C350ED" w:rsidP="00C350ED">
      <w:pPr>
        <w:rPr>
          <w:rFonts w:eastAsia="Calibri"/>
          <w:lang w:val="en-US"/>
        </w:rPr>
      </w:pPr>
    </w:p>
    <w:p w14:paraId="17DD73AC" w14:textId="297B1EFD" w:rsidR="00C05CB6" w:rsidRDefault="00473C0E" w:rsidP="00C61336">
      <w:pPr>
        <w:spacing w:before="0"/>
        <w:jc w:val="both"/>
      </w:pPr>
      <w:r>
        <w:t>Задача внедрения</w:t>
      </w:r>
      <w:r w:rsidR="004A6002">
        <w:t xml:space="preserve"> средств искусственного интеллекта (ИИ) в России я</w:t>
      </w:r>
      <w:r>
        <w:t>вляется логическим развитием цифровизации государственного управления</w:t>
      </w:r>
      <w:r w:rsidR="004A6002">
        <w:t xml:space="preserve"> во</w:t>
      </w:r>
      <w:r w:rsidR="00ED2128">
        <w:t xml:space="preserve"> многих</w:t>
      </w:r>
      <w:r w:rsidR="004A6002">
        <w:t xml:space="preserve"> сферах, в том числе таких консервативных, как образование и школьное питание. </w:t>
      </w:r>
    </w:p>
    <w:p w14:paraId="59BE72FA" w14:textId="20708650" w:rsidR="00473C0E" w:rsidRDefault="00DC4B59" w:rsidP="00C61336">
      <w:pPr>
        <w:spacing w:before="0"/>
        <w:jc w:val="both"/>
      </w:pPr>
      <w:r>
        <w:t>П</w:t>
      </w:r>
      <w:r w:rsidRPr="00473C0E">
        <w:t>резидент РФ</w:t>
      </w:r>
      <w:r>
        <w:t xml:space="preserve"> </w:t>
      </w:r>
      <w:r w:rsidR="00914537" w:rsidRPr="00473C0E">
        <w:t xml:space="preserve">19 ноября 2025 года </w:t>
      </w:r>
      <w:r w:rsidR="00473C0E">
        <w:t xml:space="preserve">на конференции «Путешествие в мир искусственного интеллекта» </w:t>
      </w:r>
      <w:r w:rsidR="00914537" w:rsidRPr="00473C0E">
        <w:t>поручил сформировать национальный план внедрения искусственного интеллекта (ИИ) на уровне всей страны</w:t>
      </w:r>
      <w:sdt>
        <w:sdtPr>
          <w:id w:val="1661960053"/>
          <w:citation/>
        </w:sdtPr>
        <w:sdtEndPr/>
        <w:sdtContent>
          <w:r w:rsidR="006E7C85">
            <w:fldChar w:fldCharType="begin"/>
          </w:r>
          <w:r w:rsidR="006E7C85">
            <w:instrText xml:space="preserve"> CITATION Рос25 \l 1049  \m Вед25 \m Инт25 \m Ком25 \m Пер24</w:instrText>
          </w:r>
          <w:r w:rsidR="006E7C85">
            <w:fldChar w:fldCharType="separate"/>
          </w:r>
          <w:r w:rsidR="006E7C85">
            <w:rPr>
              <w:noProof/>
            </w:rPr>
            <w:t xml:space="preserve"> [1, 2, 3, 4, 5]</w:t>
          </w:r>
          <w:r w:rsidR="006E7C85">
            <w:fldChar w:fldCharType="end"/>
          </w:r>
        </w:sdtContent>
      </w:sdt>
      <w:r w:rsidR="00914537">
        <w:t>.</w:t>
      </w:r>
      <w:r w:rsidR="00473C0E" w:rsidRPr="00473C0E">
        <w:t xml:space="preserve"> </w:t>
      </w:r>
    </w:p>
    <w:p w14:paraId="4AD0AFD7" w14:textId="50813837" w:rsidR="00473C0E" w:rsidRDefault="00DC4B59" w:rsidP="00C61336">
      <w:pPr>
        <w:spacing w:before="0"/>
        <w:jc w:val="both"/>
        <w:rPr>
          <w:rStyle w:val="af2"/>
          <w:b w:val="0"/>
          <w:bCs w:val="0"/>
        </w:rPr>
      </w:pPr>
      <w:r>
        <w:rPr>
          <w:rStyle w:val="af2"/>
          <w:b w:val="0"/>
          <w:bCs w:val="0"/>
        </w:rPr>
        <w:t>Федеральный центр мониторинга питания обучающихся (ФЦМПО)</w:t>
      </w:r>
      <w:sdt>
        <w:sdtPr>
          <w:rPr>
            <w:rStyle w:val="af2"/>
            <w:b w:val="0"/>
            <w:bCs w:val="0"/>
          </w:rPr>
          <w:id w:val="1842042742"/>
          <w:citation/>
        </w:sdtPr>
        <w:sdtEndPr>
          <w:rPr>
            <w:rStyle w:val="af2"/>
          </w:rPr>
        </w:sdtEndPr>
        <w:sdtContent>
          <w:r w:rsidR="006E7C85">
            <w:rPr>
              <w:rStyle w:val="af2"/>
              <w:b w:val="0"/>
              <w:bCs w:val="0"/>
            </w:rPr>
            <w:fldChar w:fldCharType="begin"/>
          </w:r>
          <w:r w:rsidR="006E7C85">
            <w:rPr>
              <w:rStyle w:val="af2"/>
              <w:b w:val="0"/>
              <w:bCs w:val="0"/>
              <w:noProof/>
            </w:rPr>
            <w:instrText xml:space="preserve"> CITATION ФЦМ \l 1049 </w:instrText>
          </w:r>
          <w:r w:rsidR="006E7C85">
            <w:rPr>
              <w:rStyle w:val="af2"/>
              <w:b w:val="0"/>
              <w:bCs w:val="0"/>
            </w:rPr>
            <w:fldChar w:fldCharType="separate"/>
          </w:r>
          <w:r w:rsidR="006E7C85">
            <w:rPr>
              <w:rStyle w:val="af2"/>
              <w:b w:val="0"/>
              <w:bCs w:val="0"/>
              <w:noProof/>
            </w:rPr>
            <w:t xml:space="preserve"> </w:t>
          </w:r>
          <w:r w:rsidR="006E7C85">
            <w:rPr>
              <w:noProof/>
            </w:rPr>
            <w:t>[3]</w:t>
          </w:r>
          <w:r w:rsidR="006E7C85">
            <w:rPr>
              <w:rStyle w:val="af2"/>
              <w:b w:val="0"/>
              <w:bCs w:val="0"/>
            </w:rPr>
            <w:fldChar w:fldCharType="end"/>
          </w:r>
        </w:sdtContent>
      </w:sdt>
      <w:r>
        <w:rPr>
          <w:rStyle w:val="af2"/>
          <w:b w:val="0"/>
          <w:bCs w:val="0"/>
        </w:rPr>
        <w:t>, выполняя задачи контроля</w:t>
      </w:r>
      <w:r w:rsidR="004C1D66">
        <w:rPr>
          <w:rStyle w:val="af2"/>
          <w:b w:val="0"/>
          <w:bCs w:val="0"/>
        </w:rPr>
        <w:t xml:space="preserve"> полноценности</w:t>
      </w:r>
      <w:r>
        <w:rPr>
          <w:rStyle w:val="af2"/>
          <w:b w:val="0"/>
          <w:bCs w:val="0"/>
        </w:rPr>
        <w:t xml:space="preserve"> фактического питания 7,6 млн обучающихся начальных классов в более чем 39 тыс. образовательных организаций РФ, разработал на базе «1</w:t>
      </w:r>
      <w:proofErr w:type="gramStart"/>
      <w:r>
        <w:rPr>
          <w:rStyle w:val="af2"/>
          <w:b w:val="0"/>
          <w:bCs w:val="0"/>
        </w:rPr>
        <w:t>С:Предприятие</w:t>
      </w:r>
      <w:proofErr w:type="gramEnd"/>
      <w:r>
        <w:rPr>
          <w:rStyle w:val="af2"/>
          <w:b w:val="0"/>
          <w:bCs w:val="0"/>
        </w:rPr>
        <w:t>» цифровую платформу</w:t>
      </w:r>
      <w:r w:rsidR="004C1D66">
        <w:rPr>
          <w:rStyle w:val="af2"/>
          <w:b w:val="0"/>
          <w:bCs w:val="0"/>
        </w:rPr>
        <w:t xml:space="preserve"> мониторинга. Эта платформа используется как средство постоянного наблюдения за ключевыми показателями системы школьного питания, анализа меню на соблюдение норм потребления, </w:t>
      </w:r>
      <w:r w:rsidR="00CF189F">
        <w:rPr>
          <w:rStyle w:val="af2"/>
          <w:b w:val="0"/>
          <w:bCs w:val="0"/>
        </w:rPr>
        <w:t xml:space="preserve">круглосуточно </w:t>
      </w:r>
      <w:r w:rsidR="004C1D66">
        <w:rPr>
          <w:rStyle w:val="af2"/>
          <w:b w:val="0"/>
          <w:bCs w:val="0"/>
        </w:rPr>
        <w:t>работает в автоматическом режиме, получая реальные данные с сайтов школ, и с использованием интернет-сервисов. Также мы контролируем работу с родителями питающихся школьников, выстраивая рейтинг общественного контроля, проводим массовые социологические опросы для измерения потребительских предпочтений.</w:t>
      </w:r>
    </w:p>
    <w:p w14:paraId="1FE41BD4" w14:textId="6FFF71FF" w:rsidR="004C1D66" w:rsidRDefault="004C1D66" w:rsidP="00C61336">
      <w:pPr>
        <w:spacing w:before="0"/>
        <w:jc w:val="both"/>
        <w:rPr>
          <w:rStyle w:val="af2"/>
          <w:b w:val="0"/>
          <w:bCs w:val="0"/>
        </w:rPr>
      </w:pPr>
      <w:r>
        <w:rPr>
          <w:rStyle w:val="af2"/>
          <w:b w:val="0"/>
          <w:bCs w:val="0"/>
        </w:rPr>
        <w:t>ФЦМПО для расширения круга решаемых задач и повышения эффективности работы рассмотрел возможности внедрения средств ИИ</w:t>
      </w:r>
      <w:r w:rsidR="00BB07D1">
        <w:rPr>
          <w:rStyle w:val="af2"/>
          <w:b w:val="0"/>
          <w:bCs w:val="0"/>
        </w:rPr>
        <w:t>, определив</w:t>
      </w:r>
      <w:r>
        <w:rPr>
          <w:rStyle w:val="af2"/>
          <w:b w:val="0"/>
          <w:bCs w:val="0"/>
        </w:rPr>
        <w:t xml:space="preserve"> как модули, готовые к фактической реализации, так и перспективные направления</w:t>
      </w:r>
      <w:r w:rsidR="00BB07D1">
        <w:rPr>
          <w:rStyle w:val="af2"/>
          <w:b w:val="0"/>
          <w:bCs w:val="0"/>
        </w:rPr>
        <w:t xml:space="preserve"> для проработки.</w:t>
      </w:r>
    </w:p>
    <w:p w14:paraId="35C52B57" w14:textId="3DE47351" w:rsidR="00BB07D1" w:rsidRDefault="003505B0" w:rsidP="00C61336">
      <w:pPr>
        <w:spacing w:before="0"/>
        <w:jc w:val="both"/>
        <w:rPr>
          <w:rStyle w:val="af2"/>
          <w:b w:val="0"/>
          <w:bCs w:val="0"/>
        </w:rPr>
      </w:pPr>
      <w:r>
        <w:rPr>
          <w:rStyle w:val="af2"/>
          <w:b w:val="0"/>
          <w:bCs w:val="0"/>
        </w:rPr>
        <w:t xml:space="preserve">Высокую степень зрелости, готовности к практическому </w:t>
      </w:r>
      <w:r w:rsidR="00BB07D1">
        <w:rPr>
          <w:rStyle w:val="af2"/>
          <w:b w:val="0"/>
          <w:bCs w:val="0"/>
        </w:rPr>
        <w:t>внедрени</w:t>
      </w:r>
      <w:r>
        <w:rPr>
          <w:rStyle w:val="af2"/>
          <w:b w:val="0"/>
          <w:bCs w:val="0"/>
        </w:rPr>
        <w:t xml:space="preserve">ю в </w:t>
      </w:r>
      <w:r w:rsidR="00BB07D1">
        <w:rPr>
          <w:rStyle w:val="af2"/>
          <w:b w:val="0"/>
          <w:bCs w:val="0"/>
        </w:rPr>
        <w:t>цифров</w:t>
      </w:r>
      <w:r>
        <w:rPr>
          <w:rStyle w:val="af2"/>
          <w:b w:val="0"/>
          <w:bCs w:val="0"/>
        </w:rPr>
        <w:t>ую</w:t>
      </w:r>
      <w:r w:rsidR="00BB07D1">
        <w:rPr>
          <w:rStyle w:val="af2"/>
          <w:b w:val="0"/>
          <w:bCs w:val="0"/>
        </w:rPr>
        <w:t xml:space="preserve"> платформ</w:t>
      </w:r>
      <w:r>
        <w:rPr>
          <w:rStyle w:val="af2"/>
          <w:b w:val="0"/>
          <w:bCs w:val="0"/>
        </w:rPr>
        <w:t xml:space="preserve">у </w:t>
      </w:r>
      <w:r w:rsidR="00BB07D1">
        <w:rPr>
          <w:rStyle w:val="af2"/>
          <w:b w:val="0"/>
          <w:bCs w:val="0"/>
        </w:rPr>
        <w:t>ФЦМПО</w:t>
      </w:r>
      <w:r>
        <w:rPr>
          <w:rStyle w:val="af2"/>
          <w:b w:val="0"/>
          <w:bCs w:val="0"/>
        </w:rPr>
        <w:t xml:space="preserve"> имеют следующие модули:</w:t>
      </w:r>
    </w:p>
    <w:p w14:paraId="0028C95D" w14:textId="3D490D60" w:rsidR="003505B0" w:rsidRDefault="003505B0" w:rsidP="00C61336">
      <w:pPr>
        <w:numPr>
          <w:ilvl w:val="0"/>
          <w:numId w:val="15"/>
        </w:numPr>
        <w:spacing w:before="0"/>
        <w:jc w:val="both"/>
        <w:rPr>
          <w:rStyle w:val="af2"/>
          <w:b w:val="0"/>
          <w:bCs w:val="0"/>
        </w:rPr>
      </w:pPr>
      <w:r w:rsidRPr="00FF1395">
        <w:rPr>
          <w:rStyle w:val="af2"/>
        </w:rPr>
        <w:t>«Номенклатура блюд»</w:t>
      </w:r>
      <w:r>
        <w:rPr>
          <w:rStyle w:val="af2"/>
          <w:b w:val="0"/>
          <w:bCs w:val="0"/>
        </w:rPr>
        <w:t xml:space="preserve"> </w:t>
      </w:r>
      <w:r w:rsidR="00ED2128" w:rsidRPr="00ED2128">
        <w:rPr>
          <w:rStyle w:val="af2"/>
          <w:b w:val="0"/>
          <w:bCs w:val="0"/>
        </w:rPr>
        <w:t>—</w:t>
      </w:r>
      <w:r>
        <w:rPr>
          <w:rStyle w:val="af2"/>
          <w:b w:val="0"/>
          <w:bCs w:val="0"/>
        </w:rPr>
        <w:t xml:space="preserve"> модуль, основанный на известной в ИИ задаче «Классификация», позволяющий обрабатывать исходные названия блюд, вводимых </w:t>
      </w:r>
      <w:r>
        <w:rPr>
          <w:rStyle w:val="af2"/>
          <w:b w:val="0"/>
          <w:bCs w:val="0"/>
        </w:rPr>
        <w:lastRenderedPageBreak/>
        <w:t>людьми на естественном языке с приведением их к кодифицированному множеству элементов Номенклатуры. Данная задача</w:t>
      </w:r>
      <w:r w:rsidR="00CF189F">
        <w:rPr>
          <w:rStyle w:val="af2"/>
          <w:b w:val="0"/>
          <w:bCs w:val="0"/>
        </w:rPr>
        <w:t>, которая</w:t>
      </w:r>
      <w:r>
        <w:rPr>
          <w:rStyle w:val="af2"/>
          <w:b w:val="0"/>
          <w:bCs w:val="0"/>
        </w:rPr>
        <w:t xml:space="preserve"> необходима для сопоставления оценок блюдам, получаемым в различных пищеблоках и регионах, будет также полезна для контроля достоверности данных в «Конструкторе меню» и </w:t>
      </w:r>
      <w:r w:rsidR="00CF189F">
        <w:rPr>
          <w:rStyle w:val="af2"/>
          <w:b w:val="0"/>
          <w:bCs w:val="0"/>
        </w:rPr>
        <w:t>пр</w:t>
      </w:r>
      <w:r>
        <w:rPr>
          <w:rStyle w:val="af2"/>
          <w:b w:val="0"/>
          <w:bCs w:val="0"/>
        </w:rPr>
        <w:t>. модулях системы.</w:t>
      </w:r>
    </w:p>
    <w:p w14:paraId="591936ED" w14:textId="3E8A636C" w:rsidR="003505B0" w:rsidRPr="00DC4B59" w:rsidRDefault="003505B0" w:rsidP="00C61336">
      <w:pPr>
        <w:numPr>
          <w:ilvl w:val="0"/>
          <w:numId w:val="15"/>
        </w:numPr>
        <w:spacing w:before="0"/>
        <w:jc w:val="both"/>
        <w:rPr>
          <w:rStyle w:val="af2"/>
          <w:b w:val="0"/>
          <w:bCs w:val="0"/>
        </w:rPr>
      </w:pPr>
      <w:r w:rsidRPr="00FF1395">
        <w:rPr>
          <w:rStyle w:val="af2"/>
        </w:rPr>
        <w:t>«Бот для чата технической поддержки»</w:t>
      </w:r>
      <w:r>
        <w:rPr>
          <w:rStyle w:val="af2"/>
          <w:b w:val="0"/>
          <w:bCs w:val="0"/>
        </w:rPr>
        <w:t>, который в случае ФЦМПО обслуживает более 14,5 тыс. участников</w:t>
      </w:r>
      <w:sdt>
        <w:sdtPr>
          <w:rPr>
            <w:rStyle w:val="af2"/>
            <w:b w:val="0"/>
            <w:bCs w:val="0"/>
          </w:rPr>
          <w:id w:val="-699862255"/>
          <w:citation/>
        </w:sdtPr>
        <w:sdtEndPr>
          <w:rPr>
            <w:rStyle w:val="af2"/>
          </w:rPr>
        </w:sdtEndPr>
        <w:sdtContent>
          <w:r w:rsidR="006E7C85">
            <w:rPr>
              <w:rStyle w:val="af2"/>
              <w:b w:val="0"/>
              <w:bCs w:val="0"/>
            </w:rPr>
            <w:fldChar w:fldCharType="begin"/>
          </w:r>
          <w:r w:rsidR="006E7C85">
            <w:rPr>
              <w:rStyle w:val="af2"/>
              <w:b w:val="0"/>
              <w:bCs w:val="0"/>
            </w:rPr>
            <w:instrText xml:space="preserve"> CITATION Тел \l 1049 </w:instrText>
          </w:r>
          <w:r w:rsidR="006E7C85">
            <w:rPr>
              <w:rStyle w:val="af2"/>
              <w:b w:val="0"/>
              <w:bCs w:val="0"/>
            </w:rPr>
            <w:fldChar w:fldCharType="separate"/>
          </w:r>
          <w:r w:rsidR="006E7C85">
            <w:rPr>
              <w:rStyle w:val="af2"/>
              <w:b w:val="0"/>
              <w:bCs w:val="0"/>
              <w:noProof/>
            </w:rPr>
            <w:t xml:space="preserve"> </w:t>
          </w:r>
          <w:r w:rsidR="006E7C85">
            <w:rPr>
              <w:noProof/>
            </w:rPr>
            <w:t>[4]</w:t>
          </w:r>
          <w:r w:rsidR="006E7C85">
            <w:rPr>
              <w:rStyle w:val="af2"/>
              <w:b w:val="0"/>
              <w:bCs w:val="0"/>
            </w:rPr>
            <w:fldChar w:fldCharType="end"/>
          </w:r>
        </w:sdtContent>
      </w:sdt>
      <w:r>
        <w:rPr>
          <w:rStyle w:val="af2"/>
          <w:b w:val="0"/>
          <w:bCs w:val="0"/>
        </w:rPr>
        <w:t>. На протяжении 4,5 лет функционирования в данном чате накоп</w:t>
      </w:r>
      <w:r w:rsidR="00FA554B">
        <w:rPr>
          <w:rStyle w:val="af2"/>
          <w:b w:val="0"/>
          <w:bCs w:val="0"/>
        </w:rPr>
        <w:t>ились типовые вопросы и сценарии, обнаружились тенденции. Усиление возможностей поддержки за счет интеллектуального автоматического консультирования необходимо в связи с ограниченностью наших ресурсов и отсутствием в РФ полноценной системы обучения по вопросам практического управления школьным питанием. Для данного модуля важно, что при ответах на типовые вопросы требуется получать конкретизированную информацию из базы данных ФЦМПО.</w:t>
      </w:r>
    </w:p>
    <w:p w14:paraId="43C7124C" w14:textId="17CC95B1" w:rsidR="00473C0E" w:rsidRDefault="003505B0" w:rsidP="00C61336">
      <w:pPr>
        <w:spacing w:before="0"/>
        <w:jc w:val="both"/>
      </w:pPr>
      <w:r>
        <w:t>Направления, которые мы рассматриваем как перспективные для разработки:</w:t>
      </w:r>
    </w:p>
    <w:p w14:paraId="75D1B476" w14:textId="6401A97B" w:rsidR="00FA554B" w:rsidRDefault="00FA554B" w:rsidP="00C61336">
      <w:pPr>
        <w:pStyle w:val="a0"/>
        <w:spacing w:before="0"/>
        <w:ind w:left="717"/>
        <w:jc w:val="both"/>
      </w:pPr>
      <w:r w:rsidRPr="006E7C85">
        <w:rPr>
          <w:b/>
          <w:bCs/>
        </w:rPr>
        <w:t>Интеллектуальный «Конструктор меню»</w:t>
      </w:r>
      <w:r>
        <w:t xml:space="preserve"> школьного питания, учитывающий конкретизированные потребности в питании, предпочтения конкретных категорий питающихся. Для того чтобы данный модуль мог создавать удовлетворительные по качеству материалы, необходимо</w:t>
      </w:r>
      <w:r w:rsidR="00F71E3D">
        <w:t>,</w:t>
      </w:r>
      <w:r>
        <w:t xml:space="preserve"> чтобы ИИ-модель была обучена на материалах, заранее классифицированных как хорошие или плохие примеры. Промежуточной задачей является формирование </w:t>
      </w:r>
      <w:proofErr w:type="spellStart"/>
      <w:r>
        <w:t>презентативной</w:t>
      </w:r>
      <w:proofErr w:type="spellEnd"/>
      <w:r>
        <w:t xml:space="preserve"> (большой по объему) обучающей выборки меню, </w:t>
      </w:r>
      <w:r w:rsidR="009B3E74">
        <w:t>в которой экземпляры получили бы экспертную оценку. Мы</w:t>
      </w:r>
      <w:r w:rsidR="00F71E3D">
        <w:t>,</w:t>
      </w:r>
      <w:r w:rsidR="009B3E74">
        <w:t xml:space="preserve"> как специалисты по пищевым технологиям, знаем</w:t>
      </w:r>
      <w:r w:rsidR="00F71E3D">
        <w:t>,</w:t>
      </w:r>
      <w:r w:rsidR="009B3E74">
        <w:t xml:space="preserve"> как организовать </w:t>
      </w:r>
      <w:r w:rsidR="006E7C85">
        <w:t xml:space="preserve">для получения такого массива оценок </w:t>
      </w:r>
      <w:r w:rsidR="009B3E74">
        <w:t xml:space="preserve">сообщество </w:t>
      </w:r>
      <w:r w:rsidR="006E7C85">
        <w:t xml:space="preserve">квалифицированных </w:t>
      </w:r>
      <w:r w:rsidR="009B3E74">
        <w:t xml:space="preserve">экспертов, имеем значительный первичный материал (более 18 млн меню) и </w:t>
      </w:r>
      <w:r w:rsidR="00FF1395">
        <w:t>планируем</w:t>
      </w:r>
      <w:r w:rsidR="009B3E74">
        <w:t xml:space="preserve"> на базе платформы «1</w:t>
      </w:r>
      <w:proofErr w:type="gramStart"/>
      <w:r w:rsidR="009B3E74">
        <w:t>С:Предприятие</w:t>
      </w:r>
      <w:proofErr w:type="gramEnd"/>
      <w:r w:rsidR="009B3E74">
        <w:t>» реализовать такую работу.</w:t>
      </w:r>
    </w:p>
    <w:p w14:paraId="55248A1A" w14:textId="324350E3" w:rsidR="00A96916" w:rsidRDefault="003505B0" w:rsidP="00C61336">
      <w:pPr>
        <w:pStyle w:val="a0"/>
        <w:spacing w:before="0"/>
        <w:ind w:left="717"/>
        <w:jc w:val="both"/>
      </w:pPr>
      <w:r w:rsidRPr="006E7C85">
        <w:rPr>
          <w:b/>
          <w:bCs/>
        </w:rPr>
        <w:t>Применение средств генеративного ИИ для организации советчика (</w:t>
      </w:r>
      <w:proofErr w:type="spellStart"/>
      <w:r w:rsidRPr="006E7C85">
        <w:rPr>
          <w:b/>
          <w:bCs/>
        </w:rPr>
        <w:t>эдвайзера</w:t>
      </w:r>
      <w:proofErr w:type="spellEnd"/>
      <w:r w:rsidRPr="006E7C85">
        <w:rPr>
          <w:b/>
          <w:bCs/>
        </w:rPr>
        <w:t>) по вопросам здорового питания</w:t>
      </w:r>
      <w:r>
        <w:t xml:space="preserve"> и здорового образа жизни</w:t>
      </w:r>
      <w:r w:rsidR="00FA554B">
        <w:t>. Необходимость</w:t>
      </w:r>
      <w:r>
        <w:t xml:space="preserve"> в</w:t>
      </w:r>
      <w:r w:rsidR="00FA554B">
        <w:t xml:space="preserve"> таком модуле диктуется тем, что существующие ИИ-модели «питаются» информацией «из интернет</w:t>
      </w:r>
      <w:r w:rsidR="00F71E3D">
        <w:t>а</w:t>
      </w:r>
      <w:r w:rsidR="00FA554B">
        <w:t>»</w:t>
      </w:r>
      <w:r w:rsidR="00A96916">
        <w:t xml:space="preserve">, где </w:t>
      </w:r>
      <w:r w:rsidR="001E3060">
        <w:t>научны</w:t>
      </w:r>
      <w:r w:rsidR="00A96916">
        <w:t>е представления не являются доминирующими.</w:t>
      </w:r>
      <w:r w:rsidR="00FA554B">
        <w:t xml:space="preserve"> Особенно важна эта задача для детей, которым мы обязаны привить правильные представления</w:t>
      </w:r>
      <w:r w:rsidR="00F71E3D">
        <w:t xml:space="preserve"> о здоровом образе жизни</w:t>
      </w:r>
      <w:r w:rsidR="00FA554B">
        <w:t>.</w:t>
      </w:r>
    </w:p>
    <w:p w14:paraId="75D2D84A" w14:textId="740F3382" w:rsidR="00A96916" w:rsidRDefault="00811DE8" w:rsidP="00C61336">
      <w:pPr>
        <w:pStyle w:val="a0"/>
        <w:spacing w:before="0"/>
        <w:ind w:left="717"/>
        <w:jc w:val="both"/>
      </w:pPr>
      <w:r w:rsidRPr="006E7C85">
        <w:rPr>
          <w:b/>
          <w:bCs/>
        </w:rPr>
        <w:t>Использование машинного зрения</w:t>
      </w:r>
      <w:r>
        <w:t xml:space="preserve"> для определения размера порции</w:t>
      </w:r>
      <w:r w:rsidR="00F71E3D">
        <w:t>,</w:t>
      </w:r>
      <w:r>
        <w:t xml:space="preserve"> расчета «индекса </w:t>
      </w:r>
      <w:proofErr w:type="spellStart"/>
      <w:r>
        <w:t>несъедаемости</w:t>
      </w:r>
      <w:proofErr w:type="spellEnd"/>
      <w:r>
        <w:t>»</w:t>
      </w:r>
      <w:r w:rsidR="00F71E3D">
        <w:t>,</w:t>
      </w:r>
      <w:r>
        <w:t xml:space="preserve"> контроля санитарного режима.</w:t>
      </w:r>
    </w:p>
    <w:p w14:paraId="0CF736FC" w14:textId="0637F206" w:rsidR="006E7C85" w:rsidRDefault="001D7437" w:rsidP="00C61336">
      <w:pPr>
        <w:spacing w:before="0"/>
        <w:jc w:val="both"/>
      </w:pPr>
      <w:r>
        <w:t>Очевидный</w:t>
      </w:r>
      <w:r w:rsidR="006E7C85">
        <w:t xml:space="preserve"> общественный</w:t>
      </w:r>
      <w:r>
        <w:t xml:space="preserve"> э</w:t>
      </w:r>
      <w:r w:rsidR="00A96916">
        <w:t>нтузиазм, вызванный широким распространением действующих моделей генеративного ИИ</w:t>
      </w:r>
      <w:r>
        <w:t>, требует от нас</w:t>
      </w:r>
      <w:r w:rsidR="006E7C85">
        <w:t>,</w:t>
      </w:r>
      <w:r>
        <w:t xml:space="preserve"> как специалистов</w:t>
      </w:r>
      <w:r w:rsidR="00FF1395">
        <w:t>,</w:t>
      </w:r>
      <w:r>
        <w:t xml:space="preserve"> осмотрительных</w:t>
      </w:r>
      <w:r w:rsidR="00C05CB6">
        <w:t xml:space="preserve"> и ответственных</w:t>
      </w:r>
      <w:r>
        <w:t xml:space="preserve"> действий, так</w:t>
      </w:r>
      <w:r w:rsidR="00FF1395">
        <w:t>,</w:t>
      </w:r>
      <w:r>
        <w:t xml:space="preserve"> чтобы легко получаемый результат был при этом и полезен</w:t>
      </w:r>
      <w:sdt>
        <w:sdtPr>
          <w:id w:val="577025715"/>
          <w:citation/>
        </w:sdtPr>
        <w:sdtEndPr/>
        <w:sdtContent>
          <w:r w:rsidR="006E7C85">
            <w:fldChar w:fldCharType="begin"/>
          </w:r>
          <w:r w:rsidR="006E7C85">
            <w:instrText xml:space="preserve"> CITATION ИИм \l 1049 </w:instrText>
          </w:r>
          <w:r w:rsidR="006E7C85">
            <w:fldChar w:fldCharType="separate"/>
          </w:r>
          <w:r w:rsidR="006E7C85">
            <w:rPr>
              <w:noProof/>
            </w:rPr>
            <w:t xml:space="preserve"> [4]</w:t>
          </w:r>
          <w:r w:rsidR="006E7C85">
            <w:fldChar w:fldCharType="end"/>
          </w:r>
        </w:sdtContent>
      </w:sdt>
      <w:r>
        <w:t>. Особенно важно это при работе с детьми</w:t>
      </w:r>
      <w:r w:rsidR="00F521B7">
        <w:t>, т.</w:t>
      </w:r>
      <w:r w:rsidR="00A8615E">
        <w:t xml:space="preserve"> </w:t>
      </w:r>
      <w:r w:rsidR="00F521B7">
        <w:t>к. мы должны научить ребенка хорошему и правильному</w:t>
      </w:r>
      <w:r w:rsidR="00FF1395">
        <w:t>,</w:t>
      </w:r>
      <w:r w:rsidR="00F521B7">
        <w:t xml:space="preserve"> а не бросать его бездумно в </w:t>
      </w:r>
      <w:r w:rsidR="00FF1395">
        <w:t xml:space="preserve">информационный </w:t>
      </w:r>
      <w:r w:rsidR="00F521B7">
        <w:t>омут интернета.</w:t>
      </w:r>
      <w:r>
        <w:t xml:space="preserve"> </w:t>
      </w:r>
    </w:p>
    <w:p w14:paraId="5A2FB176" w14:textId="1DD77023" w:rsidR="00F521B7" w:rsidRDefault="001D7437" w:rsidP="00C61336">
      <w:pPr>
        <w:spacing w:before="0"/>
        <w:jc w:val="both"/>
      </w:pPr>
      <w:r>
        <w:t xml:space="preserve">Для иллюстрации </w:t>
      </w:r>
      <w:r w:rsidR="00A96916">
        <w:t>проблемы</w:t>
      </w:r>
      <w:r>
        <w:t xml:space="preserve"> рассмотрим</w:t>
      </w:r>
      <w:r w:rsidR="001E3060">
        <w:t xml:space="preserve"> </w:t>
      </w:r>
      <w:r w:rsidR="00F521B7">
        <w:t>ответ</w:t>
      </w:r>
      <w:r>
        <w:t xml:space="preserve"> «умной колонк</w:t>
      </w:r>
      <w:r w:rsidR="00F521B7">
        <w:t>и</w:t>
      </w:r>
      <w:r>
        <w:t>»</w:t>
      </w:r>
      <w:r w:rsidR="00F521B7">
        <w:t xml:space="preserve"> на запрос о том</w:t>
      </w:r>
      <w:r w:rsidR="00F71E3D">
        <w:t>,</w:t>
      </w:r>
      <w:r w:rsidR="00F521B7">
        <w:t xml:space="preserve"> ч</w:t>
      </w:r>
      <w:r w:rsidR="00F521B7" w:rsidRPr="00F521B7">
        <w:t>то</w:t>
      </w:r>
      <w:r w:rsidR="00F521B7">
        <w:t xml:space="preserve"> </w:t>
      </w:r>
      <w:r w:rsidR="00F521B7" w:rsidRPr="00F521B7">
        <w:t>может сделать ИИ для поддержки здорового образа жизни и здорового питания</w:t>
      </w:r>
      <w:r w:rsidR="00F521B7">
        <w:t>. Были получены следующие советы:</w:t>
      </w:r>
    </w:p>
    <w:p w14:paraId="72B7D16F" w14:textId="77777777" w:rsidR="00F521B7" w:rsidRDefault="00F521B7" w:rsidP="00C61336">
      <w:pPr>
        <w:pStyle w:val="a0"/>
        <w:numPr>
          <w:ilvl w:val="0"/>
          <w:numId w:val="17"/>
        </w:numPr>
        <w:spacing w:before="0"/>
        <w:jc w:val="both"/>
      </w:pPr>
      <w:r>
        <w:t>Помогать мне больше двигаться и заниматься физкультурой — например, придумывать весёлые упражнения или игры.</w:t>
      </w:r>
    </w:p>
    <w:p w14:paraId="10EA79CD" w14:textId="77777777" w:rsidR="00F521B7" w:rsidRDefault="00F521B7" w:rsidP="00C61336">
      <w:pPr>
        <w:pStyle w:val="a0"/>
        <w:numPr>
          <w:ilvl w:val="0"/>
          <w:numId w:val="17"/>
        </w:numPr>
        <w:spacing w:before="0"/>
        <w:jc w:val="both"/>
      </w:pPr>
      <w:r>
        <w:t>Подсказывать, какие продукты полезные, а какие — не очень, чтобы я ел(а) то, что полезно для здоровья.</w:t>
      </w:r>
    </w:p>
    <w:p w14:paraId="0E4F654C" w14:textId="77777777" w:rsidR="00F521B7" w:rsidRDefault="00F521B7" w:rsidP="00C61336">
      <w:pPr>
        <w:pStyle w:val="a0"/>
        <w:numPr>
          <w:ilvl w:val="0"/>
          <w:numId w:val="17"/>
        </w:numPr>
        <w:spacing w:before="0"/>
        <w:jc w:val="both"/>
      </w:pPr>
      <w:r>
        <w:t>Составлять для меня меню на день — говорить, что лучше съесть на завтрак, обед и ужин, учитывая погоду и время года.</w:t>
      </w:r>
    </w:p>
    <w:p w14:paraId="16EDD473" w14:textId="77777777" w:rsidR="00F521B7" w:rsidRDefault="00F521B7" w:rsidP="00C61336">
      <w:pPr>
        <w:pStyle w:val="a0"/>
        <w:numPr>
          <w:ilvl w:val="0"/>
          <w:numId w:val="17"/>
        </w:numPr>
        <w:spacing w:before="0"/>
        <w:jc w:val="both"/>
      </w:pPr>
      <w:r>
        <w:t>Помогать маме (или тому, кто готовит дома) находить вкусные и полезные рецепты для всей семьи.</w:t>
      </w:r>
    </w:p>
    <w:p w14:paraId="3CFC1053" w14:textId="77777777" w:rsidR="00F521B7" w:rsidRDefault="00F521B7" w:rsidP="00C61336">
      <w:pPr>
        <w:pStyle w:val="a0"/>
        <w:numPr>
          <w:ilvl w:val="0"/>
          <w:numId w:val="17"/>
        </w:numPr>
        <w:spacing w:before="0"/>
        <w:jc w:val="both"/>
      </w:pPr>
      <w:r>
        <w:t>Помогать школьным поварам готовить вкусные и полезные блюда в столовой.</w:t>
      </w:r>
    </w:p>
    <w:p w14:paraId="2D0B241C" w14:textId="680B1733" w:rsidR="00F521B7" w:rsidRDefault="00F521B7" w:rsidP="00C61336">
      <w:pPr>
        <w:pStyle w:val="a0"/>
        <w:numPr>
          <w:ilvl w:val="0"/>
          <w:numId w:val="17"/>
        </w:numPr>
        <w:spacing w:before="0"/>
        <w:jc w:val="both"/>
      </w:pPr>
      <w:r>
        <w:t>Я думаю, что умный робот тут не нужен — всё это можно делать и без него</w:t>
      </w:r>
      <w:r w:rsidR="00C05CB6">
        <w:t>.</w:t>
      </w:r>
    </w:p>
    <w:p w14:paraId="1F75057D" w14:textId="316F1530" w:rsidR="001D7437" w:rsidRDefault="00F521B7" w:rsidP="00C61336">
      <w:pPr>
        <w:keepNext/>
        <w:spacing w:before="0"/>
        <w:jc w:val="both"/>
      </w:pPr>
      <w:r>
        <w:t xml:space="preserve">При внешней безобидности </w:t>
      </w:r>
      <w:r w:rsidR="007766AB">
        <w:t xml:space="preserve">таких </w:t>
      </w:r>
      <w:r>
        <w:t>обтекаемых формулировок</w:t>
      </w:r>
      <w:r w:rsidR="007766AB">
        <w:t>, данных ИИ-моделью</w:t>
      </w:r>
      <w:r>
        <w:t>, с точки зрения специалиста</w:t>
      </w:r>
      <w:r w:rsidR="00FF1395">
        <w:t xml:space="preserve"> по пищевым технологиям школьного питания,</w:t>
      </w:r>
      <w:r>
        <w:t xml:space="preserve"> варианты ответов 2</w:t>
      </w:r>
      <w:r w:rsidR="00F71E3D">
        <w:t>–</w:t>
      </w:r>
      <w:r>
        <w:t>5 не являются целесообразными</w:t>
      </w:r>
      <w:r w:rsidR="00FF1395">
        <w:t>, поскольку:</w:t>
      </w:r>
    </w:p>
    <w:p w14:paraId="6760528A" w14:textId="66304EB1" w:rsidR="00F521B7" w:rsidRDefault="003337C4" w:rsidP="00C61336">
      <w:pPr>
        <w:pStyle w:val="a0"/>
        <w:spacing w:before="0"/>
        <w:jc w:val="both"/>
      </w:pPr>
      <w:r>
        <w:t xml:space="preserve">утверждение </w:t>
      </w:r>
      <w:r w:rsidR="00F521B7">
        <w:t>«</w:t>
      </w:r>
      <w:r w:rsidR="00F521B7" w:rsidRPr="006E7C85">
        <w:rPr>
          <w:i/>
          <w:iCs/>
        </w:rPr>
        <w:t>подсказывать, какие продукты полезные…</w:t>
      </w:r>
      <w:r w:rsidR="00F521B7">
        <w:t xml:space="preserve">» </w:t>
      </w:r>
      <w:r>
        <w:t>неверно</w:t>
      </w:r>
      <w:r w:rsidR="00F521B7">
        <w:t xml:space="preserve"> с точки зрения медицины (нет продуктов полезных и вредных, все дело в дозировке). </w:t>
      </w:r>
      <w:r>
        <w:t>Здесь т</w:t>
      </w:r>
      <w:r w:rsidR="00F521B7">
        <w:t xml:space="preserve">акже </w:t>
      </w:r>
      <w:r w:rsidR="00F521B7">
        <w:lastRenderedPageBreak/>
        <w:t>перекладывает</w:t>
      </w:r>
      <w:r>
        <w:t>ся</w:t>
      </w:r>
      <w:r w:rsidR="00F521B7">
        <w:t xml:space="preserve"> на ребенка ответственность за выбор продуктов</w:t>
      </w:r>
      <w:r w:rsidR="00FF1395">
        <w:t>. П</w:t>
      </w:r>
      <w:r w:rsidR="00F521B7">
        <w:t xml:space="preserve">ри этом заметим, что люди едят не продукты, а блюда, а еще точнее </w:t>
      </w:r>
      <w:r w:rsidR="00ED2128" w:rsidRPr="00ED2128">
        <w:t>—</w:t>
      </w:r>
      <w:r w:rsidR="00F521B7">
        <w:t xml:space="preserve"> комплексы блюд</w:t>
      </w:r>
      <w:r w:rsidR="00FF1395">
        <w:t>, следовательно</w:t>
      </w:r>
      <w:r w:rsidR="00F71E3D">
        <w:t>,</w:t>
      </w:r>
      <w:r w:rsidR="00FF1395">
        <w:t xml:space="preserve"> некомпетентность подобного совета еще выше</w:t>
      </w:r>
      <w:r>
        <w:t>;</w:t>
      </w:r>
    </w:p>
    <w:p w14:paraId="754B78EE" w14:textId="33A26494" w:rsidR="00F521B7" w:rsidRDefault="003337C4" w:rsidP="00C61336">
      <w:pPr>
        <w:pStyle w:val="a0"/>
        <w:spacing w:before="0"/>
        <w:jc w:val="both"/>
      </w:pPr>
      <w:r>
        <w:t>в</w:t>
      </w:r>
      <w:r w:rsidR="00F521B7">
        <w:t>ариант «</w:t>
      </w:r>
      <w:r w:rsidR="00F521B7" w:rsidRPr="006E7C85">
        <w:rPr>
          <w:i/>
          <w:iCs/>
        </w:rPr>
        <w:t>составлять меню на день</w:t>
      </w:r>
      <w:r w:rsidR="00F521B7">
        <w:t>» для коллективного школьного питания иррационален, т.</w:t>
      </w:r>
      <w:r w:rsidR="00FF1395">
        <w:t> </w:t>
      </w:r>
      <w:r w:rsidR="00F521B7">
        <w:t>к. еще с советских времен в РФ существует правило составления меню заранее (типовое/примерное/цикличное меню), т.</w:t>
      </w:r>
      <w:r w:rsidR="00FF1395">
        <w:t xml:space="preserve"> </w:t>
      </w:r>
      <w:r w:rsidR="00F521B7">
        <w:t>е. вольные фантазии</w:t>
      </w:r>
      <w:r w:rsidR="00FF1395">
        <w:t xml:space="preserve"> при составлении меню являются плохой практикой, обычно применяемой при формировании меню «под остаток продуктов» и в других случаях несоблюдения утвержденного меню</w:t>
      </w:r>
      <w:r w:rsidR="00B966A3">
        <w:t>;</w:t>
      </w:r>
    </w:p>
    <w:p w14:paraId="6B6B4BE1" w14:textId="6389D263" w:rsidR="00F521B7" w:rsidRDefault="003337C4" w:rsidP="00C61336">
      <w:pPr>
        <w:pStyle w:val="a0"/>
        <w:spacing w:before="0"/>
        <w:jc w:val="both"/>
      </w:pPr>
      <w:r>
        <w:t>«</w:t>
      </w:r>
      <w:r w:rsidR="00F521B7" w:rsidRPr="006E7C85">
        <w:rPr>
          <w:i/>
          <w:iCs/>
        </w:rPr>
        <w:t>рецептурные сборники</w:t>
      </w:r>
      <w:r>
        <w:t>»</w:t>
      </w:r>
      <w:r w:rsidR="00F521B7">
        <w:t xml:space="preserve"> </w:t>
      </w:r>
      <w:r>
        <w:t xml:space="preserve">не относятся к </w:t>
      </w:r>
      <w:r w:rsidR="00F521B7">
        <w:t>ИИ</w:t>
      </w:r>
      <w:r>
        <w:t>, это один из традиционных обычаев (естественный интеллект)</w:t>
      </w:r>
      <w:r w:rsidR="006E7C85">
        <w:t xml:space="preserve"> в общественном питании РФ</w:t>
      </w:r>
      <w:r w:rsidR="00F521B7">
        <w:t xml:space="preserve">, уже </w:t>
      </w:r>
      <w:r>
        <w:t>решаемая</w:t>
      </w:r>
      <w:r w:rsidR="00F521B7">
        <w:t xml:space="preserve"> задача</w:t>
      </w:r>
      <w:r>
        <w:t>;</w:t>
      </w:r>
    </w:p>
    <w:p w14:paraId="0E4AD5AD" w14:textId="69AA4329" w:rsidR="00FE201B" w:rsidRDefault="00FE201B" w:rsidP="00C61336">
      <w:pPr>
        <w:pStyle w:val="a0"/>
        <w:spacing w:before="0"/>
        <w:jc w:val="both"/>
      </w:pPr>
      <w:r>
        <w:t>фраза «</w:t>
      </w:r>
      <w:r w:rsidRPr="006E7C85">
        <w:rPr>
          <w:i/>
          <w:iCs/>
        </w:rPr>
        <w:t>для всей семьи</w:t>
      </w:r>
      <w:r>
        <w:t>» при практической реализации требует учет ИИ-</w:t>
      </w:r>
      <w:r w:rsidR="00F71E3D">
        <w:t>моделью предпочтений</w:t>
      </w:r>
      <w:r>
        <w:t xml:space="preserve"> и непереносимости всех членов</w:t>
      </w:r>
      <w:r w:rsidR="00B966A3">
        <w:t xml:space="preserve"> семьи</w:t>
      </w:r>
      <w:r>
        <w:t xml:space="preserve"> (даже </w:t>
      </w:r>
      <w:r w:rsidR="00B966A3">
        <w:t>небольшой</w:t>
      </w:r>
      <w:r>
        <w:t>)</w:t>
      </w:r>
      <w:r w:rsidR="00F71E3D">
        <w:t xml:space="preserve"> каких-то компонентов блюд</w:t>
      </w:r>
      <w:r>
        <w:t>, т. е. сведений, очевидно неизвестн</w:t>
      </w:r>
      <w:r w:rsidR="00F71E3D">
        <w:t>ых</w:t>
      </w:r>
      <w:r>
        <w:t xml:space="preserve"> общей универсальной модели;</w:t>
      </w:r>
    </w:p>
    <w:p w14:paraId="67F406B7" w14:textId="16B6EE8F" w:rsidR="00F521B7" w:rsidRDefault="003337C4" w:rsidP="00C61336">
      <w:pPr>
        <w:pStyle w:val="a0"/>
        <w:spacing w:before="0"/>
        <w:jc w:val="both"/>
      </w:pPr>
      <w:r>
        <w:t>предложение «</w:t>
      </w:r>
      <w:r w:rsidR="00F521B7" w:rsidRPr="006E7C85">
        <w:rPr>
          <w:i/>
          <w:iCs/>
        </w:rPr>
        <w:t>помогать школьным поварам</w:t>
      </w:r>
      <w:r>
        <w:t>»</w:t>
      </w:r>
      <w:r w:rsidR="00F521B7">
        <w:t xml:space="preserve"> </w:t>
      </w:r>
      <w:r>
        <w:t>основано на неизвестности для ИИ-модели традиционной практики работы пищеблока, где делом повара является качественное исполнение технологии приготовления, а не</w:t>
      </w:r>
      <w:r w:rsidR="00F521B7">
        <w:t xml:space="preserve"> изобрет</w:t>
      </w:r>
      <w:r>
        <w:t>ение</w:t>
      </w:r>
      <w:r w:rsidR="00F521B7">
        <w:t xml:space="preserve"> рецептуры</w:t>
      </w:r>
      <w:r>
        <w:t>. Ш</w:t>
      </w:r>
      <w:r w:rsidR="00F521B7">
        <w:t xml:space="preserve">кольная столовая </w:t>
      </w:r>
      <w:r w:rsidR="00ED2128" w:rsidRPr="00ED2128">
        <w:t>—</w:t>
      </w:r>
      <w:r w:rsidR="00F521B7">
        <w:t xml:space="preserve"> все же не место для экспериментов (на детях), такие опыты уместны </w:t>
      </w:r>
      <w:r w:rsidR="00B966A3">
        <w:t xml:space="preserve">на </w:t>
      </w:r>
      <w:r w:rsidR="00F521B7">
        <w:t>кафедрах общепита и т.</w:t>
      </w:r>
      <w:r w:rsidR="00B966A3">
        <w:t> </w:t>
      </w:r>
      <w:r w:rsidR="00F521B7">
        <w:t>п. с последующей апробацией и (при успехе) внедрением в случае</w:t>
      </w:r>
      <w:r w:rsidR="00B966A3">
        <w:t xml:space="preserve"> их</w:t>
      </w:r>
      <w:r w:rsidR="00F521B7">
        <w:t xml:space="preserve"> утверждения (директором школы</w:t>
      </w:r>
      <w:r w:rsidR="00F71E3D">
        <w:t>). Т</w:t>
      </w:r>
      <w:r>
        <w:t>акже полезно</w:t>
      </w:r>
      <w:r w:rsidR="00F521B7">
        <w:t xml:space="preserve"> согласовать</w:t>
      </w:r>
      <w:r>
        <w:t xml:space="preserve"> эту документацию </w:t>
      </w:r>
      <w:r w:rsidR="00F521B7">
        <w:t>с Р</w:t>
      </w:r>
      <w:r>
        <w:t>оспотребнадзором</w:t>
      </w:r>
      <w:r w:rsidR="00F521B7">
        <w:t>, Советом</w:t>
      </w:r>
      <w:r>
        <w:t xml:space="preserve"> ш</w:t>
      </w:r>
      <w:r w:rsidR="00F521B7">
        <w:t>колы</w:t>
      </w:r>
      <w:r w:rsidR="00F71E3D">
        <w:t xml:space="preserve">, </w:t>
      </w:r>
      <w:r w:rsidR="00F521B7">
        <w:t>но полезнее всего получить статистику оценок самих питающихся</w:t>
      </w:r>
      <w:r w:rsidR="00B966A3">
        <w:t xml:space="preserve"> и уж затем предлагать всем школьникам новоизобретенные рецептуры.</w:t>
      </w:r>
    </w:p>
    <w:p w14:paraId="17B29584" w14:textId="13AF56C2" w:rsidR="00F521B7" w:rsidRDefault="007766AB" w:rsidP="00C61336">
      <w:pPr>
        <w:spacing w:before="0"/>
        <w:jc w:val="both"/>
      </w:pPr>
      <w:r>
        <w:t xml:space="preserve">В результате </w:t>
      </w:r>
      <w:r w:rsidR="00B966A3">
        <w:t>мы видим</w:t>
      </w:r>
      <w:r w:rsidR="00F71E3D">
        <w:t>,</w:t>
      </w:r>
      <w:r w:rsidR="00B966A3">
        <w:t xml:space="preserve"> что только</w:t>
      </w:r>
      <w:r>
        <w:t xml:space="preserve"> </w:t>
      </w:r>
      <w:r w:rsidR="003337C4">
        <w:t>п</w:t>
      </w:r>
      <w:r w:rsidR="00F521B7">
        <w:t xml:space="preserve">оследний совет </w:t>
      </w:r>
      <w:r w:rsidR="003337C4">
        <w:t>«умной колонки» о бесполезности ИИ</w:t>
      </w:r>
      <w:r w:rsidR="00A8615E">
        <w:t xml:space="preserve">, </w:t>
      </w:r>
      <w:r w:rsidR="003337C4">
        <w:t>пусть и</w:t>
      </w:r>
      <w:r w:rsidR="00F521B7">
        <w:t xml:space="preserve"> </w:t>
      </w:r>
      <w:r w:rsidR="006E7C85">
        <w:t>шуточный</w:t>
      </w:r>
      <w:r w:rsidR="00A8615E">
        <w:t>,</w:t>
      </w:r>
      <w:r w:rsidR="003337C4">
        <w:t xml:space="preserve"> в контексте других вариантов оказывается наиболее правдивым. </w:t>
      </w:r>
      <w:r w:rsidR="00F521B7">
        <w:t>Первый</w:t>
      </w:r>
      <w:r w:rsidR="003337C4">
        <w:t xml:space="preserve"> </w:t>
      </w:r>
      <w:r>
        <w:t>же</w:t>
      </w:r>
      <w:r w:rsidR="003337C4">
        <w:t xml:space="preserve"> </w:t>
      </w:r>
      <w:r w:rsidR="00F71E3D">
        <w:t xml:space="preserve">из </w:t>
      </w:r>
      <w:r w:rsidR="003337C4">
        <w:t>вариантов</w:t>
      </w:r>
      <w:r w:rsidR="00FE201B">
        <w:t xml:space="preserve"> не относится</w:t>
      </w:r>
      <w:r w:rsidR="00F521B7">
        <w:t xml:space="preserve"> к питанию непосредственно</w:t>
      </w:r>
      <w:r w:rsidR="00FE201B">
        <w:t>,</w:t>
      </w:r>
      <w:r>
        <w:t xml:space="preserve"> однако</w:t>
      </w:r>
      <w:r w:rsidR="00FE201B">
        <w:t xml:space="preserve"> указывает важную тему </w:t>
      </w:r>
      <w:r w:rsidR="00F521B7">
        <w:t>психологии питания</w:t>
      </w:r>
      <w:r w:rsidR="00FE201B">
        <w:t xml:space="preserve">, </w:t>
      </w:r>
      <w:r>
        <w:t xml:space="preserve">которая </w:t>
      </w:r>
      <w:r w:rsidR="00FE201B">
        <w:t xml:space="preserve">все же </w:t>
      </w:r>
      <w:r>
        <w:t xml:space="preserve">является </w:t>
      </w:r>
      <w:r w:rsidR="00F521B7">
        <w:t>отдельн</w:t>
      </w:r>
      <w:r w:rsidR="00FE201B">
        <w:t>о</w:t>
      </w:r>
      <w:r>
        <w:t>й</w:t>
      </w:r>
      <w:r w:rsidR="00FE201B">
        <w:t xml:space="preserve"> по отношению пищеблок</w:t>
      </w:r>
      <w:r>
        <w:t>у</w:t>
      </w:r>
      <w:r w:rsidR="00FE201B">
        <w:t xml:space="preserve"> школы.</w:t>
      </w:r>
    </w:p>
    <w:p w14:paraId="16263129" w14:textId="41CC6AE2" w:rsidR="00543B9E" w:rsidRDefault="00FE201B" w:rsidP="00C61336">
      <w:pPr>
        <w:spacing w:before="0"/>
        <w:jc w:val="both"/>
      </w:pPr>
      <w:r>
        <w:t xml:space="preserve">Приведенный пример явно указывает на необходимость подробного профессионального разбора возможностей современных ИИ-технологий применительно к школьному питанию </w:t>
      </w:r>
      <w:r w:rsidR="00F71E3D" w:rsidRPr="00ED2128">
        <w:t>—</w:t>
      </w:r>
      <w:r>
        <w:t xml:space="preserve"> </w:t>
      </w:r>
      <w:r w:rsidR="00F71E3D">
        <w:t>это задача</w:t>
      </w:r>
      <w:r>
        <w:t xml:space="preserve"> огромной социальной важности, которая непосредственно относится к каждому школьнику и каждой российской семье. </w:t>
      </w:r>
    </w:p>
    <w:p w14:paraId="391EA62C" w14:textId="2AE08E8C" w:rsidR="001E3060" w:rsidRDefault="00FE201B" w:rsidP="00C61336">
      <w:pPr>
        <w:spacing w:before="0"/>
        <w:jc w:val="both"/>
      </w:pPr>
      <w:r>
        <w:t>Для такой работы мы считаем необходим</w:t>
      </w:r>
      <w:r w:rsidR="00B966A3">
        <w:t>ым</w:t>
      </w:r>
      <w:r>
        <w:t xml:space="preserve"> п</w:t>
      </w:r>
      <w:r w:rsidR="001E3060">
        <w:t xml:space="preserve">роведение всероссийской научно-практической конференции </w:t>
      </w:r>
      <w:r>
        <w:t>«</w:t>
      </w:r>
      <w:r w:rsidR="001E3060">
        <w:t>Перспективы использования ИИ в управлении школьным питанием</w:t>
      </w:r>
      <w:r>
        <w:t xml:space="preserve">», с рассмотрением вопросов </w:t>
      </w:r>
      <w:proofErr w:type="spellStart"/>
      <w:r>
        <w:t>здоровьесбережения</w:t>
      </w:r>
      <w:proofErr w:type="spellEnd"/>
      <w:r>
        <w:t xml:space="preserve"> в целом и организованного детского питания как части этой задачи, с участием научных организаций, представлением регионального опыта, действующих и проектируемых ИИ-моделей, </w:t>
      </w:r>
      <w:r w:rsidR="00B966A3">
        <w:t>публикацией</w:t>
      </w:r>
      <w:r w:rsidR="001E3060">
        <w:t xml:space="preserve"> сборника </w:t>
      </w:r>
      <w:r>
        <w:t xml:space="preserve">научных </w:t>
      </w:r>
      <w:r w:rsidR="001E3060">
        <w:t>трудов</w:t>
      </w:r>
      <w:r w:rsidR="00B966A3">
        <w:t xml:space="preserve"> для их последующего изучения и внедрения.</w:t>
      </w:r>
    </w:p>
    <w:p w14:paraId="67D9A8D1" w14:textId="16846829" w:rsidR="00FE201B" w:rsidRDefault="00FE201B" w:rsidP="00C61336">
      <w:pPr>
        <w:pStyle w:val="futurismarkdown-listitem"/>
        <w:spacing w:before="0" w:beforeAutospacing="0" w:after="0" w:afterAutospacing="0"/>
        <w:jc w:val="both"/>
      </w:pPr>
      <w:r>
        <w:t>Полезная ИИ</w:t>
      </w:r>
      <w:r w:rsidR="00ED2128">
        <w:t>-</w:t>
      </w:r>
      <w:r>
        <w:t>модель должна учитывать контекст ее применения.</w:t>
      </w:r>
      <w:r w:rsidR="00811DE8">
        <w:t xml:space="preserve"> В противном случае </w:t>
      </w:r>
      <w:r w:rsidR="007766AB">
        <w:t>она будет лишь</w:t>
      </w:r>
      <w:r w:rsidR="00811DE8">
        <w:t xml:space="preserve"> игрушк</w:t>
      </w:r>
      <w:r w:rsidR="007766AB">
        <w:t>ой, не дающей реальной пользы</w:t>
      </w:r>
      <w:r w:rsidR="00A8615E">
        <w:t>. В</w:t>
      </w:r>
      <w:r w:rsidR="007766AB">
        <w:t xml:space="preserve"> результате </w:t>
      </w:r>
      <w:r w:rsidR="00A8615E">
        <w:t xml:space="preserve">она </w:t>
      </w:r>
      <w:r w:rsidR="007766AB">
        <w:t>будет</w:t>
      </w:r>
      <w:r w:rsidR="00811DE8">
        <w:t xml:space="preserve"> лишь дискредитировать </w:t>
      </w:r>
      <w:r w:rsidR="007766AB">
        <w:t>и</w:t>
      </w:r>
      <w:r w:rsidR="00811DE8">
        <w:t xml:space="preserve"> направлени</w:t>
      </w:r>
      <w:r w:rsidR="007766AB">
        <w:t>е</w:t>
      </w:r>
      <w:r w:rsidR="00811DE8">
        <w:t xml:space="preserve"> ИИ</w:t>
      </w:r>
      <w:r w:rsidR="00A8615E">
        <w:t>,</w:t>
      </w:r>
      <w:r w:rsidR="00811DE8">
        <w:t xml:space="preserve"> и саму возможность рационального управления питанием.</w:t>
      </w:r>
    </w:p>
    <w:p w14:paraId="242E5B07" w14:textId="709CBA5E" w:rsidR="00811DE8" w:rsidRDefault="00811DE8" w:rsidP="00C61336">
      <w:pPr>
        <w:pStyle w:val="futurismarkdown-listitem"/>
        <w:spacing w:before="0" w:beforeAutospacing="0" w:after="0" w:afterAutospacing="0"/>
        <w:jc w:val="both"/>
      </w:pPr>
      <w:r>
        <w:t>Для оценки степени развития ИИ-модел</w:t>
      </w:r>
      <w:r w:rsidR="007766AB">
        <w:t>и</w:t>
      </w:r>
      <w:r>
        <w:t xml:space="preserve"> приведем пример использования машинного зрения. На иллюстрациях ниже приведены изображения из нескольких реально функционирующих компьютерных систем: 1) сервис «Проверки Подмосковья»</w:t>
      </w:r>
      <w:sdt>
        <w:sdtPr>
          <w:id w:val="-1661300250"/>
          <w:citation/>
        </w:sdtPr>
        <w:sdtEndPr/>
        <w:sdtContent>
          <w:r w:rsidR="006E7C85">
            <w:fldChar w:fldCharType="begin"/>
          </w:r>
          <w:r w:rsidR="006E7C85">
            <w:rPr>
              <w:noProof/>
            </w:rPr>
            <w:instrText xml:space="preserve"> CITATION 2512 \l 1049 </w:instrText>
          </w:r>
          <w:r w:rsidR="006E7C85">
            <w:fldChar w:fldCharType="separate"/>
          </w:r>
          <w:r w:rsidR="006E7C85">
            <w:rPr>
              <w:noProof/>
            </w:rPr>
            <w:t xml:space="preserve"> [5]</w:t>
          </w:r>
          <w:r w:rsidR="006E7C85">
            <w:fldChar w:fldCharType="end"/>
          </w:r>
        </w:sdtContent>
      </w:sdt>
      <w:r>
        <w:t>, 2)</w:t>
      </w:r>
      <w:r w:rsidR="006E7C85">
        <w:t> </w:t>
      </w:r>
      <w:r>
        <w:t>регистратор продаж фирмы «</w:t>
      </w:r>
      <w:r w:rsidR="00B966A3">
        <w:t>1С-</w:t>
      </w:r>
      <w:r>
        <w:t>Рарус»</w:t>
      </w:r>
      <w:sdt>
        <w:sdtPr>
          <w:id w:val="-162402908"/>
          <w:citation/>
        </w:sdtPr>
        <w:sdtEndPr/>
        <w:sdtContent>
          <w:r w:rsidR="006E7C85">
            <w:fldChar w:fldCharType="begin"/>
          </w:r>
          <w:r w:rsidR="006E7C85">
            <w:instrText xml:space="preserve"> CITATION Веб \l 1049 </w:instrText>
          </w:r>
          <w:r w:rsidR="006E7C85">
            <w:fldChar w:fldCharType="separate"/>
          </w:r>
          <w:r w:rsidR="006E7C85">
            <w:rPr>
              <w:noProof/>
            </w:rPr>
            <w:t xml:space="preserve"> [6]</w:t>
          </w:r>
          <w:r w:rsidR="006E7C85">
            <w:fldChar w:fldCharType="end"/>
          </w:r>
        </w:sdtContent>
      </w:sdt>
      <w:r>
        <w:t xml:space="preserve">, 3) </w:t>
      </w:r>
      <w:r w:rsidR="00D35B2C">
        <w:t>в столовой из К</w:t>
      </w:r>
      <w:r w:rsidR="006E7C85">
        <w:t>итайской народной республики</w:t>
      </w:r>
      <w:r w:rsidR="00D35B2C">
        <w:t>.</w:t>
      </w:r>
      <w:r w:rsidR="007766AB">
        <w:t xml:space="preserve"> Все системы </w:t>
      </w:r>
      <w:r w:rsidR="00A8615E">
        <w:t xml:space="preserve">реально </w:t>
      </w:r>
      <w:r w:rsidR="007766AB">
        <w:t xml:space="preserve">используются на практике </w:t>
      </w:r>
      <w:r w:rsidR="002826EE">
        <w:t>в течение нескольких лет.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23"/>
        <w:gridCol w:w="4382"/>
        <w:gridCol w:w="2716"/>
      </w:tblGrid>
      <w:tr w:rsidR="00D35B2C" w14:paraId="0C994312" w14:textId="77777777" w:rsidTr="00A52AE6">
        <w:tc>
          <w:tcPr>
            <w:tcW w:w="2883" w:type="dxa"/>
            <w:shd w:val="clear" w:color="auto" w:fill="auto"/>
          </w:tcPr>
          <w:p w14:paraId="2166F41C" w14:textId="559FEA01" w:rsidR="00D35B2C" w:rsidRDefault="00CE7147" w:rsidP="00A52AE6">
            <w:pPr>
              <w:pStyle w:val="futurismarkdown-listitem"/>
              <w:ind w:firstLine="0"/>
            </w:pPr>
            <w:r w:rsidRPr="00DB64BA">
              <w:rPr>
                <w:noProof/>
              </w:rPr>
              <w:lastRenderedPageBreak/>
              <w:drawing>
                <wp:inline distT="0" distB="0" distL="0" distR="0" wp14:anchorId="6135C135" wp14:editId="7CDA168C">
                  <wp:extent cx="1741170" cy="23374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shd w:val="clear" w:color="auto" w:fill="auto"/>
          </w:tcPr>
          <w:p w14:paraId="05AFA47A" w14:textId="44A7E461" w:rsidR="00D35B2C" w:rsidRDefault="00CE7147" w:rsidP="00A52AE6">
            <w:pPr>
              <w:pStyle w:val="futurismarkdown-listitem"/>
              <w:ind w:firstLine="0"/>
            </w:pPr>
            <w:r w:rsidRPr="00DB64BA">
              <w:rPr>
                <w:noProof/>
              </w:rPr>
              <w:drawing>
                <wp:inline distT="0" distB="0" distL="0" distR="0" wp14:anchorId="6641EBFD" wp14:editId="6C9253DB">
                  <wp:extent cx="2783205" cy="233743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" r="29410" b="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shd w:val="clear" w:color="auto" w:fill="auto"/>
          </w:tcPr>
          <w:p w14:paraId="3E4588AE" w14:textId="104FE58E" w:rsidR="00D35B2C" w:rsidRDefault="00CE7147" w:rsidP="00A52AE6">
            <w:pPr>
              <w:pStyle w:val="futurismarkdown-listitem"/>
              <w:ind w:firstLine="0"/>
            </w:pPr>
            <w:r w:rsidRPr="00AF3F79">
              <w:rPr>
                <w:noProof/>
              </w:rPr>
              <w:drawing>
                <wp:inline distT="0" distB="0" distL="0" distR="0" wp14:anchorId="0A072BAB" wp14:editId="7DA72553">
                  <wp:extent cx="1670050" cy="2337435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" t="20523" r="6956" b="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EC46E" w14:textId="77777777" w:rsidR="00D35B2C" w:rsidRDefault="00D35B2C" w:rsidP="00D35B2C">
      <w:pPr>
        <w:pStyle w:val="03"/>
        <w:rPr>
          <w:color w:val="auto"/>
        </w:rPr>
      </w:pPr>
      <w:r w:rsidRPr="007E1A1A">
        <w:rPr>
          <w:color w:val="auto"/>
        </w:rPr>
        <w:t xml:space="preserve">Рис. 1. </w:t>
      </w:r>
      <w:r>
        <w:rPr>
          <w:color w:val="auto"/>
        </w:rPr>
        <w:t>Примеры распознавания блюд по изображениям</w:t>
      </w:r>
    </w:p>
    <w:p w14:paraId="41B2A752" w14:textId="5E872299" w:rsidR="00D35B2C" w:rsidRPr="00D35B2C" w:rsidRDefault="00D35B2C" w:rsidP="00C61336">
      <w:pPr>
        <w:spacing w:before="0"/>
        <w:jc w:val="both"/>
      </w:pPr>
      <w:r>
        <w:t>Приведенные и</w:t>
      </w:r>
      <w:r w:rsidR="007766AB">
        <w:t xml:space="preserve">ллюстрации показывают, что одна и та же задача распознавания может быть выполнена с различным уровнем извлечения информации </w:t>
      </w:r>
      <w:r w:rsidR="00ED2128" w:rsidRPr="00ED2128">
        <w:t>—</w:t>
      </w:r>
      <w:r w:rsidR="007766AB">
        <w:t xml:space="preserve"> от практически бесполезного (когда система не отличает «Суп» от «Борщ», «Картофель отварной» от «Пюре») до содержательного, когда определяется не только название блюда по меню, но и размер порции, цена, </w:t>
      </w:r>
      <w:proofErr w:type="spellStart"/>
      <w:r w:rsidR="007766AB">
        <w:t>нутриентный</w:t>
      </w:r>
      <w:proofErr w:type="spellEnd"/>
      <w:r w:rsidR="007766AB">
        <w:t xml:space="preserve"> состав и даются рекомендации питающемуся. В приведенном примере распознавания важное значение имеет учет контекста, т. к. состав меню дня, в который подается питание.</w:t>
      </w:r>
    </w:p>
    <w:p w14:paraId="68E6BF9E" w14:textId="01472BB1" w:rsidR="00C81FA3" w:rsidRPr="00B966A3" w:rsidRDefault="00C81FA3" w:rsidP="00C61336">
      <w:pPr>
        <w:spacing w:before="0"/>
        <w:ind w:firstLine="539"/>
        <w:jc w:val="both"/>
        <w:rPr>
          <w:b/>
          <w:bCs/>
          <w:szCs w:val="24"/>
        </w:rPr>
      </w:pPr>
      <w:r w:rsidRPr="00B966A3">
        <w:rPr>
          <w:b/>
          <w:bCs/>
          <w:szCs w:val="24"/>
        </w:rPr>
        <w:t>Выводы</w:t>
      </w:r>
    </w:p>
    <w:p w14:paraId="7751EEE1" w14:textId="4A1CF253" w:rsidR="00C81FA3" w:rsidRDefault="002826EE" w:rsidP="00C61336">
      <w:pPr>
        <w:numPr>
          <w:ilvl w:val="0"/>
          <w:numId w:val="12"/>
        </w:numPr>
        <w:spacing w:before="0"/>
        <w:ind w:left="717"/>
        <w:jc w:val="both"/>
        <w:rPr>
          <w:szCs w:val="24"/>
        </w:rPr>
      </w:pPr>
      <w:r>
        <w:rPr>
          <w:szCs w:val="24"/>
        </w:rPr>
        <w:t>ИИ-модели стали неотъемлемой частью современной жизни</w:t>
      </w:r>
      <w:r w:rsidR="00A8615E">
        <w:rPr>
          <w:szCs w:val="24"/>
        </w:rPr>
        <w:t>. Они проникают во все сферы, в том числе</w:t>
      </w:r>
      <w:r>
        <w:rPr>
          <w:szCs w:val="24"/>
        </w:rPr>
        <w:t xml:space="preserve"> в самые консервативные и традиционалистские</w:t>
      </w:r>
      <w:r w:rsidR="00A8615E">
        <w:rPr>
          <w:szCs w:val="24"/>
        </w:rPr>
        <w:t xml:space="preserve">, такие как </w:t>
      </w:r>
      <w:r>
        <w:rPr>
          <w:szCs w:val="24"/>
        </w:rPr>
        <w:t>сфера образования и школьное питание. Мы просто о</w:t>
      </w:r>
      <w:r w:rsidR="00C81FA3">
        <w:rPr>
          <w:szCs w:val="24"/>
        </w:rPr>
        <w:t>бяз</w:t>
      </w:r>
      <w:r>
        <w:rPr>
          <w:szCs w:val="24"/>
        </w:rPr>
        <w:t>аны их</w:t>
      </w:r>
      <w:r w:rsidR="00C81FA3">
        <w:rPr>
          <w:szCs w:val="24"/>
        </w:rPr>
        <w:t xml:space="preserve"> использовать</w:t>
      </w:r>
      <w:r>
        <w:rPr>
          <w:szCs w:val="24"/>
        </w:rPr>
        <w:t>, чтобы поддерживать современный уровень развития общества и технологий, не отставая от общемировых тенденций.</w:t>
      </w:r>
    </w:p>
    <w:p w14:paraId="1D462FD1" w14:textId="53892D06" w:rsidR="00C81FA3" w:rsidRDefault="002826EE" w:rsidP="00C61336">
      <w:pPr>
        <w:numPr>
          <w:ilvl w:val="0"/>
          <w:numId w:val="12"/>
        </w:numPr>
        <w:spacing w:before="0"/>
        <w:ind w:left="717"/>
        <w:jc w:val="both"/>
        <w:rPr>
          <w:szCs w:val="24"/>
        </w:rPr>
      </w:pPr>
      <w:r>
        <w:rPr>
          <w:szCs w:val="24"/>
        </w:rPr>
        <w:t>Внедрение ИИ-технологий должно выполняться о</w:t>
      </w:r>
      <w:r w:rsidR="00C81FA3">
        <w:rPr>
          <w:szCs w:val="24"/>
        </w:rPr>
        <w:t>смотрительно</w:t>
      </w:r>
      <w:r>
        <w:rPr>
          <w:szCs w:val="24"/>
        </w:rPr>
        <w:t>, что особенно важно при работе с детьми</w:t>
      </w:r>
      <w:r w:rsidR="00473123">
        <w:rPr>
          <w:szCs w:val="24"/>
        </w:rPr>
        <w:t>. Практичность</w:t>
      </w:r>
      <w:r>
        <w:rPr>
          <w:szCs w:val="24"/>
        </w:rPr>
        <w:t xml:space="preserve"> основанных на ИИ решений, получение от них р</w:t>
      </w:r>
      <w:r w:rsidR="00473123">
        <w:rPr>
          <w:szCs w:val="24"/>
        </w:rPr>
        <w:t>еальн</w:t>
      </w:r>
      <w:r>
        <w:rPr>
          <w:szCs w:val="24"/>
        </w:rPr>
        <w:t>ой</w:t>
      </w:r>
      <w:r w:rsidR="00473123">
        <w:rPr>
          <w:szCs w:val="24"/>
        </w:rPr>
        <w:t xml:space="preserve"> польз</w:t>
      </w:r>
      <w:r>
        <w:rPr>
          <w:szCs w:val="24"/>
        </w:rPr>
        <w:t>ы</w:t>
      </w:r>
      <w:r w:rsidR="00A8615E">
        <w:rPr>
          <w:szCs w:val="24"/>
        </w:rPr>
        <w:t xml:space="preserve"> </w:t>
      </w:r>
      <w:r w:rsidR="00A8615E" w:rsidRPr="00ED2128">
        <w:t>—</w:t>
      </w:r>
      <w:r w:rsidR="00A8615E">
        <w:t xml:space="preserve"> вот что должно </w:t>
      </w:r>
      <w:r w:rsidR="00302323">
        <w:rPr>
          <w:szCs w:val="24"/>
        </w:rPr>
        <w:t>быть мерилом для решения об их применении. Эти и другие вопросы практического применения ИИ в образовании и школьном питании мы предлагаем рассмотреть на всероссийской специализированной научно-технической конференции.</w:t>
      </w:r>
    </w:p>
    <w:p w14:paraId="28A524FE" w14:textId="381A8CB4" w:rsidR="00C81FA3" w:rsidRDefault="00C81FA3" w:rsidP="00C61336">
      <w:pPr>
        <w:numPr>
          <w:ilvl w:val="0"/>
          <w:numId w:val="12"/>
        </w:numPr>
        <w:spacing w:before="0"/>
        <w:ind w:left="717"/>
        <w:jc w:val="both"/>
        <w:rPr>
          <w:szCs w:val="24"/>
        </w:rPr>
      </w:pPr>
      <w:r>
        <w:rPr>
          <w:szCs w:val="24"/>
        </w:rPr>
        <w:t>Конкретные мероприятия</w:t>
      </w:r>
      <w:r w:rsidR="00543B9E">
        <w:rPr>
          <w:szCs w:val="24"/>
        </w:rPr>
        <w:t>, которые планирует ФЦМПО, включают как практическую реализацию ИИ-моделей высокой степени зрелости («Номенклатур</w:t>
      </w:r>
      <w:r w:rsidR="006E7C85">
        <w:rPr>
          <w:szCs w:val="24"/>
        </w:rPr>
        <w:t>а</w:t>
      </w:r>
      <w:r w:rsidR="00543B9E">
        <w:rPr>
          <w:szCs w:val="24"/>
        </w:rPr>
        <w:t xml:space="preserve"> блюд», интеллектуальный </w:t>
      </w:r>
      <w:r w:rsidR="00A8615E">
        <w:rPr>
          <w:szCs w:val="24"/>
        </w:rPr>
        <w:t>чат-бот</w:t>
      </w:r>
      <w:r w:rsidR="00543B9E">
        <w:rPr>
          <w:szCs w:val="24"/>
        </w:rPr>
        <w:t>), так и проработку перспективных моделей, т</w:t>
      </w:r>
      <w:r w:rsidR="00A8615E">
        <w:rPr>
          <w:szCs w:val="24"/>
        </w:rPr>
        <w:t xml:space="preserve">аких как </w:t>
      </w:r>
      <w:r w:rsidR="00543B9E">
        <w:rPr>
          <w:szCs w:val="24"/>
        </w:rPr>
        <w:t>«Конструктор меню» на базе ИИ-модели, обученной определению качества составляемых меню; интеллектуальный советчик по здоровому питанию; средства машинного зрения для контроля санитарии и технологии</w:t>
      </w:r>
      <w:r w:rsidR="00302323">
        <w:rPr>
          <w:szCs w:val="24"/>
        </w:rPr>
        <w:t>.</w:t>
      </w:r>
    </w:p>
    <w:p w14:paraId="6288E35C" w14:textId="77777777" w:rsidR="00C81FA3" w:rsidRPr="007E1A1A" w:rsidRDefault="00C81FA3" w:rsidP="00C61336">
      <w:pPr>
        <w:spacing w:before="0"/>
        <w:ind w:firstLine="539"/>
        <w:jc w:val="both"/>
        <w:rPr>
          <w:szCs w:val="24"/>
        </w:rPr>
      </w:pPr>
    </w:p>
    <w:p w14:paraId="38873E61" w14:textId="24904D72" w:rsidR="00AA72E9" w:rsidRDefault="004A0571" w:rsidP="00C61336">
      <w:pPr>
        <w:pStyle w:val="4"/>
        <w:spacing w:before="0" w:after="0" w:line="240" w:lineRule="auto"/>
        <w:jc w:val="both"/>
        <w:rPr>
          <w:sz w:val="24"/>
          <w:szCs w:val="24"/>
        </w:rPr>
      </w:pPr>
      <w:r w:rsidRPr="007E1A1A">
        <w:rPr>
          <w:sz w:val="24"/>
          <w:szCs w:val="24"/>
        </w:rPr>
        <w:t>Литература</w:t>
      </w:r>
    </w:p>
    <w:p w14:paraId="77092156" w14:textId="250A95BC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 xml:space="preserve">Российская газета. Путин поручил создать национальный план внедрения искусственного интеллекта. </w:t>
      </w:r>
      <w:r w:rsidR="00ED2128" w:rsidRPr="00ED2128">
        <w:rPr>
          <w:noProof/>
        </w:rPr>
        <w:t>—</w:t>
      </w:r>
      <w:r w:rsidR="00ED2128">
        <w:rPr>
          <w:noProof/>
        </w:rPr>
        <w:t xml:space="preserve"> </w:t>
      </w:r>
      <w:r w:rsidR="00ED2128">
        <w:rPr>
          <w:noProof/>
          <w:lang w:val="en-US"/>
        </w:rPr>
        <w:t>URL</w:t>
      </w:r>
      <w:r w:rsidR="00ED2128">
        <w:rPr>
          <w:noProof/>
        </w:rPr>
        <w:t xml:space="preserve">: </w:t>
      </w:r>
      <w:hyperlink r:id="rId13" w:history="1">
        <w:r w:rsidR="00ED2128" w:rsidRPr="00A7284E">
          <w:rPr>
            <w:rStyle w:val="af1"/>
            <w:noProof/>
          </w:rPr>
          <w:t>https://rg.ru/2025/11/19/ii-teper-o-glavnom.html?ysclid=misnzi84om876328961</w:t>
        </w:r>
      </w:hyperlink>
      <w:r w:rsidR="00ED2128">
        <w:rPr>
          <w:noProof/>
        </w:rPr>
        <w:t xml:space="preserve">, дата посещения: </w:t>
      </w:r>
      <w:r>
        <w:rPr>
          <w:noProof/>
        </w:rPr>
        <w:t>05</w:t>
      </w:r>
      <w:r w:rsidR="00ED2128">
        <w:rPr>
          <w:noProof/>
        </w:rPr>
        <w:t>.</w:t>
      </w:r>
      <w:r>
        <w:rPr>
          <w:noProof/>
        </w:rPr>
        <w:t>12</w:t>
      </w:r>
      <w:r w:rsidR="00ED2128">
        <w:rPr>
          <w:noProof/>
        </w:rPr>
        <w:t>.</w:t>
      </w:r>
      <w:r>
        <w:rPr>
          <w:noProof/>
        </w:rPr>
        <w:t>2025.</w:t>
      </w:r>
    </w:p>
    <w:p w14:paraId="3450DB33" w14:textId="199DA497" w:rsidR="00C05CB6" w:rsidRPr="00A8615E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>Ведомости. Что президент сказал о плане по развитию ИИ</w:t>
      </w:r>
      <w:r w:rsidRPr="00A8615E">
        <w:rPr>
          <w:noProof/>
        </w:rPr>
        <w:t xml:space="preserve">. </w:t>
      </w:r>
      <w:r w:rsidR="00ED2128" w:rsidRPr="00A8615E">
        <w:rPr>
          <w:noProof/>
        </w:rPr>
        <w:t xml:space="preserve">— </w:t>
      </w:r>
      <w:r w:rsidR="00ED2128">
        <w:rPr>
          <w:noProof/>
          <w:lang w:val="en-US"/>
        </w:rPr>
        <w:t>URL</w:t>
      </w:r>
      <w:r w:rsidR="00ED2128" w:rsidRPr="00A8615E">
        <w:rPr>
          <w:noProof/>
        </w:rPr>
        <w:t xml:space="preserve">: </w:t>
      </w:r>
      <w:hyperlink r:id="rId14" w:history="1">
        <w:r w:rsidR="00ED2128" w:rsidRPr="00C61336">
          <w:rPr>
            <w:rStyle w:val="af1"/>
            <w:lang w:val="en-US"/>
          </w:rPr>
          <w:t>https</w:t>
        </w:r>
        <w:r w:rsidR="00ED2128" w:rsidRPr="00C61336">
          <w:rPr>
            <w:rStyle w:val="af1"/>
          </w:rPr>
          <w:t>://</w:t>
        </w:r>
        <w:r w:rsidR="00ED2128" w:rsidRPr="00C61336">
          <w:rPr>
            <w:rStyle w:val="af1"/>
            <w:lang w:val="en-US"/>
          </w:rPr>
          <w:t>www</w:t>
        </w:r>
        <w:r w:rsidR="00ED2128" w:rsidRPr="00C61336">
          <w:rPr>
            <w:rStyle w:val="af1"/>
          </w:rPr>
          <w:t>.</w:t>
        </w:r>
        <w:proofErr w:type="spellStart"/>
        <w:r w:rsidR="00ED2128" w:rsidRPr="00C61336">
          <w:rPr>
            <w:rStyle w:val="af1"/>
            <w:lang w:val="en-US"/>
          </w:rPr>
          <w:t>vedomosti</w:t>
        </w:r>
        <w:proofErr w:type="spellEnd"/>
        <w:r w:rsidR="00ED2128" w:rsidRPr="00C61336">
          <w:rPr>
            <w:rStyle w:val="af1"/>
          </w:rPr>
          <w:t>.</w:t>
        </w:r>
        <w:proofErr w:type="spellStart"/>
        <w:r w:rsidR="00ED2128" w:rsidRPr="00C61336">
          <w:rPr>
            <w:rStyle w:val="af1"/>
            <w:lang w:val="en-US"/>
          </w:rPr>
          <w:t>ru</w:t>
        </w:r>
        <w:proofErr w:type="spellEnd"/>
        <w:r w:rsidR="00ED2128" w:rsidRPr="00C61336">
          <w:rPr>
            <w:rStyle w:val="af1"/>
          </w:rPr>
          <w:t>/</w:t>
        </w:r>
        <w:r w:rsidR="00ED2128" w:rsidRPr="00C61336">
          <w:rPr>
            <w:rStyle w:val="af1"/>
            <w:lang w:val="en-US"/>
          </w:rPr>
          <w:t>society</w:t>
        </w:r>
        <w:r w:rsidR="00ED2128" w:rsidRPr="00C61336">
          <w:rPr>
            <w:rStyle w:val="af1"/>
          </w:rPr>
          <w:t>/</w:t>
        </w:r>
        <w:r w:rsidR="00ED2128" w:rsidRPr="00C61336">
          <w:rPr>
            <w:rStyle w:val="af1"/>
            <w:lang w:val="en-US"/>
          </w:rPr>
          <w:t>articles</w:t>
        </w:r>
        <w:r w:rsidR="00ED2128" w:rsidRPr="00C61336">
          <w:rPr>
            <w:rStyle w:val="af1"/>
          </w:rPr>
          <w:t>/2025/11/20/1156448-</w:t>
        </w:r>
        <w:proofErr w:type="spellStart"/>
        <w:r w:rsidR="00ED2128" w:rsidRPr="00C61336">
          <w:rPr>
            <w:rStyle w:val="af1"/>
            <w:lang w:val="en-US"/>
          </w:rPr>
          <w:t>putin</w:t>
        </w:r>
        <w:proofErr w:type="spellEnd"/>
        <w:r w:rsidR="00ED2128" w:rsidRPr="00C61336">
          <w:rPr>
            <w:rStyle w:val="af1"/>
          </w:rPr>
          <w:t>-</w:t>
        </w:r>
        <w:proofErr w:type="spellStart"/>
        <w:r w:rsidR="00ED2128" w:rsidRPr="00C61336">
          <w:rPr>
            <w:rStyle w:val="af1"/>
            <w:lang w:val="en-US"/>
          </w:rPr>
          <w:t>poruchil</w:t>
        </w:r>
        <w:proofErr w:type="spellEnd"/>
        <w:r w:rsidR="00ED2128" w:rsidRPr="00C61336">
          <w:rPr>
            <w:rStyle w:val="af1"/>
          </w:rPr>
          <w:t>-</w:t>
        </w:r>
        <w:proofErr w:type="spellStart"/>
        <w:r w:rsidR="00ED2128" w:rsidRPr="00C61336">
          <w:rPr>
            <w:rStyle w:val="af1"/>
            <w:lang w:val="en-US"/>
          </w:rPr>
          <w:t>sozdat</w:t>
        </w:r>
        <w:proofErr w:type="spellEnd"/>
        <w:r w:rsidR="00ED2128" w:rsidRPr="00C61336">
          <w:rPr>
            <w:rStyle w:val="af1"/>
          </w:rPr>
          <w:t>-</w:t>
        </w:r>
        <w:r w:rsidR="00ED2128" w:rsidRPr="00C61336">
          <w:rPr>
            <w:rStyle w:val="af1"/>
            <w:lang w:val="en-US"/>
          </w:rPr>
          <w:t>plan</w:t>
        </w:r>
        <w:r w:rsidR="00ED2128" w:rsidRPr="00C61336">
          <w:rPr>
            <w:rStyle w:val="af1"/>
          </w:rPr>
          <w:t>-</w:t>
        </w:r>
        <w:proofErr w:type="spellStart"/>
        <w:r w:rsidR="00ED2128" w:rsidRPr="00C61336">
          <w:rPr>
            <w:rStyle w:val="af1"/>
            <w:lang w:val="en-US"/>
          </w:rPr>
          <w:t>vnedreniya</w:t>
        </w:r>
        <w:proofErr w:type="spellEnd"/>
        <w:r w:rsidR="00ED2128" w:rsidRPr="00C61336">
          <w:rPr>
            <w:rStyle w:val="af1"/>
          </w:rPr>
          <w:t>-</w:t>
        </w:r>
        <w:proofErr w:type="spellStart"/>
        <w:r w:rsidR="00ED2128" w:rsidRPr="00C61336">
          <w:rPr>
            <w:rStyle w:val="af1"/>
            <w:lang w:val="en-US"/>
          </w:rPr>
          <w:t>generativnogo</w:t>
        </w:r>
        <w:proofErr w:type="spellEnd"/>
        <w:r w:rsidR="00ED2128" w:rsidRPr="00C61336">
          <w:rPr>
            <w:rStyle w:val="af1"/>
          </w:rPr>
          <w:t>-</w:t>
        </w:r>
        <w:r w:rsidR="00ED2128" w:rsidRPr="00C61336">
          <w:rPr>
            <w:rStyle w:val="af1"/>
            <w:lang w:val="en-US"/>
          </w:rPr>
          <w:t>ii</w:t>
        </w:r>
      </w:hyperlink>
      <w:r w:rsidR="00ED2128" w:rsidRPr="00A8615E">
        <w:rPr>
          <w:noProof/>
        </w:rPr>
        <w:t xml:space="preserve">, </w:t>
      </w:r>
      <w:r w:rsidR="00ED2128">
        <w:rPr>
          <w:noProof/>
        </w:rPr>
        <w:t>дата посещения: 05.12.2025.</w:t>
      </w:r>
    </w:p>
    <w:p w14:paraId="1CF61037" w14:textId="141ACA32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 xml:space="preserve">Интерфакс. Путин поручил создать штаб по внедрению генеративного искусственного интеллекта. </w:t>
      </w:r>
      <w:r w:rsidR="00ED2128" w:rsidRPr="00ED2128">
        <w:rPr>
          <w:noProof/>
        </w:rPr>
        <w:t>—</w:t>
      </w:r>
      <w:r w:rsidR="00ED2128">
        <w:rPr>
          <w:noProof/>
        </w:rPr>
        <w:t xml:space="preserve"> </w:t>
      </w:r>
      <w:r w:rsidR="00ED2128">
        <w:rPr>
          <w:noProof/>
          <w:lang w:val="en-US"/>
        </w:rPr>
        <w:t>URL</w:t>
      </w:r>
      <w:r w:rsidR="00ED2128">
        <w:rPr>
          <w:noProof/>
        </w:rPr>
        <w:t xml:space="preserve">: </w:t>
      </w:r>
      <w:hyperlink r:id="rId15" w:history="1">
        <w:r w:rsidR="00ED2128" w:rsidRPr="00A7284E">
          <w:rPr>
            <w:rStyle w:val="af1"/>
            <w:noProof/>
          </w:rPr>
          <w:t>https://www.interfax.ru/russia/1058888</w:t>
        </w:r>
      </w:hyperlink>
      <w:r w:rsidR="00ED2128">
        <w:rPr>
          <w:noProof/>
        </w:rPr>
        <w:t>, дата посещения: 05.12.2025.</w:t>
      </w:r>
    </w:p>
    <w:p w14:paraId="26D8DBE8" w14:textId="37BDA2CF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 xml:space="preserve">Коммерсант. Путин о внедрении ИИ в России. </w:t>
      </w:r>
      <w:r w:rsidR="00ED2128" w:rsidRPr="00ED2128">
        <w:rPr>
          <w:noProof/>
        </w:rPr>
        <w:t>—</w:t>
      </w:r>
      <w:r w:rsidR="00ED2128">
        <w:rPr>
          <w:noProof/>
        </w:rPr>
        <w:t xml:space="preserve"> </w:t>
      </w:r>
      <w:r w:rsidR="00ED2128">
        <w:rPr>
          <w:noProof/>
          <w:lang w:val="en-US"/>
        </w:rPr>
        <w:t>URL</w:t>
      </w:r>
      <w:r w:rsidR="00ED2128">
        <w:rPr>
          <w:noProof/>
        </w:rPr>
        <w:t xml:space="preserve">: </w:t>
      </w:r>
      <w:hyperlink r:id="rId16" w:history="1">
        <w:r w:rsidR="00ED2128" w:rsidRPr="00A7284E">
          <w:rPr>
            <w:rStyle w:val="af1"/>
            <w:noProof/>
          </w:rPr>
          <w:t>https://www.kommersant.ru/doc/8212958?ysclid=misnqsa3ld592350511</w:t>
        </w:r>
      </w:hyperlink>
      <w:r w:rsidR="00ED2128">
        <w:rPr>
          <w:noProof/>
        </w:rPr>
        <w:t>, дата посещения: 05.12.2025</w:t>
      </w:r>
      <w:r>
        <w:rPr>
          <w:noProof/>
        </w:rPr>
        <w:t>.</w:t>
      </w:r>
    </w:p>
    <w:p w14:paraId="68792986" w14:textId="206E1C9C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lastRenderedPageBreak/>
        <w:t>Перечень поручений Президента РФ ПР-2812 по итогам конференции «Путешествие в мир искусственного интеллекта», состоявшейся 11 декабря 2024 года.</w:t>
      </w:r>
      <w:r w:rsidR="00ED2128">
        <w:rPr>
          <w:noProof/>
        </w:rPr>
        <w:t xml:space="preserve"> </w:t>
      </w:r>
      <w:r w:rsidR="00ED2128" w:rsidRPr="00ED2128">
        <w:rPr>
          <w:noProof/>
        </w:rPr>
        <w:t>—</w:t>
      </w:r>
      <w:r w:rsidR="00ED2128">
        <w:rPr>
          <w:noProof/>
        </w:rPr>
        <w:t xml:space="preserve"> </w:t>
      </w:r>
      <w:r w:rsidR="00ED2128">
        <w:rPr>
          <w:noProof/>
          <w:lang w:val="en-US"/>
        </w:rPr>
        <w:t>URL</w:t>
      </w:r>
      <w:r w:rsidR="00ED2128">
        <w:rPr>
          <w:noProof/>
        </w:rPr>
        <w:t xml:space="preserve">: </w:t>
      </w:r>
      <w:hyperlink r:id="rId17" w:history="1">
        <w:r w:rsidR="00ED2128" w:rsidRPr="00A7284E">
          <w:rPr>
            <w:rStyle w:val="af1"/>
            <w:noProof/>
          </w:rPr>
          <w:t>http://www.kremlin.ru/acts/assignments/orders/76076</w:t>
        </w:r>
      </w:hyperlink>
      <w:r w:rsidR="00ED2128">
        <w:rPr>
          <w:noProof/>
        </w:rPr>
        <w:t>, дата посещения: 05.12.2025</w:t>
      </w:r>
      <w:r>
        <w:rPr>
          <w:noProof/>
        </w:rPr>
        <w:t>.</w:t>
      </w:r>
    </w:p>
    <w:p w14:paraId="0B3AD625" w14:textId="76E13380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>Федеральный центр мониторинга питания обучающихся</w:t>
      </w:r>
      <w:r w:rsidR="00ED2128">
        <w:rPr>
          <w:noProof/>
        </w:rPr>
        <w:t xml:space="preserve">. </w:t>
      </w:r>
      <w:r w:rsidR="00ED2128" w:rsidRPr="00ED2128">
        <w:rPr>
          <w:noProof/>
        </w:rPr>
        <w:t>—</w:t>
      </w:r>
      <w:r w:rsidR="00ED2128">
        <w:rPr>
          <w:noProof/>
        </w:rPr>
        <w:t xml:space="preserve"> </w:t>
      </w:r>
      <w:r w:rsidR="00ED2128">
        <w:rPr>
          <w:noProof/>
          <w:lang w:val="en-US"/>
        </w:rPr>
        <w:t>URL</w:t>
      </w:r>
      <w:r w:rsidR="00ED2128">
        <w:rPr>
          <w:noProof/>
        </w:rPr>
        <w:t xml:space="preserve">: </w:t>
      </w:r>
      <w:hyperlink r:id="rId18" w:history="1">
        <w:r w:rsidR="00ED2128" w:rsidRPr="00A7284E">
          <w:rPr>
            <w:rStyle w:val="af1"/>
            <w:noProof/>
          </w:rPr>
          <w:t>http://фцмпо.рф</w:t>
        </w:r>
      </w:hyperlink>
      <w:r w:rsidR="00ED2128">
        <w:rPr>
          <w:noProof/>
        </w:rPr>
        <w:t>, дата посещения: 05.12.2025</w:t>
      </w:r>
      <w:r>
        <w:rPr>
          <w:noProof/>
        </w:rPr>
        <w:t>.</w:t>
      </w:r>
    </w:p>
    <w:p w14:paraId="6B360276" w14:textId="338C397C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 xml:space="preserve">Телеграм-чат </w:t>
      </w:r>
      <w:r w:rsidR="00ED2128">
        <w:rPr>
          <w:noProof/>
        </w:rPr>
        <w:t>«</w:t>
      </w:r>
      <w:r>
        <w:rPr>
          <w:noProof/>
        </w:rPr>
        <w:t>Центр МПО</w:t>
      </w:r>
      <w:r w:rsidR="00ED2128">
        <w:rPr>
          <w:noProof/>
        </w:rPr>
        <w:t>»</w:t>
      </w:r>
      <w:r>
        <w:rPr>
          <w:noProof/>
        </w:rPr>
        <w:t xml:space="preserve"> (техническая поддержка Федерального центра мониторинга питания обучающихся)</w:t>
      </w:r>
      <w:r w:rsidR="00ED2128">
        <w:rPr>
          <w:noProof/>
        </w:rPr>
        <w:t xml:space="preserve">. </w:t>
      </w:r>
      <w:r w:rsidR="00ED2128" w:rsidRPr="00ED2128">
        <w:rPr>
          <w:noProof/>
        </w:rPr>
        <w:t>—</w:t>
      </w:r>
      <w:r w:rsidR="00ED2128">
        <w:rPr>
          <w:noProof/>
        </w:rPr>
        <w:t xml:space="preserve"> </w:t>
      </w:r>
      <w:r w:rsidR="00ED2128">
        <w:rPr>
          <w:noProof/>
          <w:lang w:val="en-US"/>
        </w:rPr>
        <w:t>URL</w:t>
      </w:r>
      <w:r w:rsidR="00ED2128">
        <w:rPr>
          <w:noProof/>
        </w:rPr>
        <w:t xml:space="preserve">: </w:t>
      </w:r>
      <w:hyperlink r:id="rId19" w:history="1">
        <w:r w:rsidR="00ED2128" w:rsidRPr="00A7284E">
          <w:rPr>
            <w:rStyle w:val="af1"/>
            <w:noProof/>
          </w:rPr>
          <w:t>https://t.me/+4zdUFO4mbDAxNjli</w:t>
        </w:r>
      </w:hyperlink>
      <w:r w:rsidR="00ED2128">
        <w:rPr>
          <w:noProof/>
        </w:rPr>
        <w:t>, дата посещения: 05.12.2025.</w:t>
      </w:r>
    </w:p>
    <w:p w14:paraId="12094B7A" w14:textId="233E8E1E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>РИА. ИИ может быть как добром, так и злом</w:t>
      </w:r>
      <w:r w:rsidR="00ED2128">
        <w:rPr>
          <w:noProof/>
        </w:rPr>
        <w:t xml:space="preserve">. </w:t>
      </w:r>
      <w:r w:rsidR="00ED2128" w:rsidRPr="00ED2128">
        <w:rPr>
          <w:noProof/>
        </w:rPr>
        <w:t>—</w:t>
      </w:r>
      <w:r w:rsidR="00ED2128">
        <w:rPr>
          <w:noProof/>
        </w:rPr>
        <w:t xml:space="preserve"> </w:t>
      </w:r>
      <w:r w:rsidR="00ED2128">
        <w:rPr>
          <w:noProof/>
          <w:lang w:val="en-US"/>
        </w:rPr>
        <w:t>URL</w:t>
      </w:r>
      <w:r w:rsidR="00ED2128">
        <w:rPr>
          <w:noProof/>
        </w:rPr>
        <w:t xml:space="preserve">: </w:t>
      </w:r>
      <w:hyperlink r:id="rId20" w:history="1">
        <w:r w:rsidR="00ED2128" w:rsidRPr="00A7284E">
          <w:rPr>
            <w:rStyle w:val="af1"/>
            <w:noProof/>
          </w:rPr>
          <w:t>https://ria.ru/20251204/putin-2059892420.html?ysclid=misnohszbx54461</w:t>
        </w:r>
      </w:hyperlink>
      <w:r w:rsidR="00ED2128">
        <w:rPr>
          <w:noProof/>
        </w:rPr>
        <w:t>, дата посещения: 05.12.2025</w:t>
      </w:r>
      <w:r>
        <w:rPr>
          <w:noProof/>
        </w:rPr>
        <w:t>.</w:t>
      </w:r>
    </w:p>
    <w:p w14:paraId="09A13C4C" w14:textId="06533D05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 xml:space="preserve">Мобильное приложение </w:t>
      </w:r>
      <w:r w:rsidR="00ED2128">
        <w:rPr>
          <w:noProof/>
        </w:rPr>
        <w:t>«</w:t>
      </w:r>
      <w:r>
        <w:rPr>
          <w:noProof/>
        </w:rPr>
        <w:t>Проверки Подмосковья</w:t>
      </w:r>
      <w:r w:rsidR="00ED2128">
        <w:rPr>
          <w:noProof/>
        </w:rPr>
        <w:t xml:space="preserve">». </w:t>
      </w:r>
      <w:r w:rsidR="00ED2128" w:rsidRPr="00A8615E">
        <w:rPr>
          <w:noProof/>
        </w:rPr>
        <w:t xml:space="preserve">— </w:t>
      </w:r>
      <w:r w:rsidR="00ED2128">
        <w:rPr>
          <w:noProof/>
          <w:lang w:val="en-US"/>
        </w:rPr>
        <w:t>URL</w:t>
      </w:r>
      <w:r w:rsidR="00ED2128" w:rsidRPr="00A8615E">
        <w:rPr>
          <w:noProof/>
        </w:rPr>
        <w:t xml:space="preserve">: </w:t>
      </w:r>
      <w:hyperlink r:id="rId21" w:history="1">
        <w:r w:rsidR="00ED2128" w:rsidRPr="00C61336">
          <w:rPr>
            <w:rStyle w:val="af1"/>
            <w:lang w:val="en-US"/>
          </w:rPr>
          <w:t>https</w:t>
        </w:r>
        <w:r w:rsidR="00ED2128" w:rsidRPr="00C61336">
          <w:rPr>
            <w:rStyle w:val="af1"/>
          </w:rPr>
          <w:t>://</w:t>
        </w:r>
        <w:r w:rsidR="00ED2128" w:rsidRPr="00C61336">
          <w:rPr>
            <w:rStyle w:val="af1"/>
            <w:lang w:val="en-US"/>
          </w:rPr>
          <w:t>digital</w:t>
        </w:r>
        <w:r w:rsidR="00ED2128" w:rsidRPr="00C61336">
          <w:rPr>
            <w:rStyle w:val="af1"/>
          </w:rPr>
          <w:t>.</w:t>
        </w:r>
        <w:proofErr w:type="spellStart"/>
        <w:r w:rsidR="00ED2128" w:rsidRPr="00C61336">
          <w:rPr>
            <w:rStyle w:val="af1"/>
            <w:lang w:val="en-US"/>
          </w:rPr>
          <w:t>mosreg</w:t>
        </w:r>
        <w:proofErr w:type="spellEnd"/>
        <w:r w:rsidR="00ED2128" w:rsidRPr="00C61336">
          <w:rPr>
            <w:rStyle w:val="af1"/>
          </w:rPr>
          <w:t>.</w:t>
        </w:r>
        <w:proofErr w:type="spellStart"/>
        <w:r w:rsidR="00ED2128" w:rsidRPr="00C61336">
          <w:rPr>
            <w:rStyle w:val="af1"/>
            <w:lang w:val="en-US"/>
          </w:rPr>
          <w:t>ru</w:t>
        </w:r>
        <w:proofErr w:type="spellEnd"/>
        <w:r w:rsidR="00ED2128" w:rsidRPr="00C61336">
          <w:rPr>
            <w:rStyle w:val="af1"/>
          </w:rPr>
          <w:t>/</w:t>
        </w:r>
        <w:r w:rsidR="00ED2128" w:rsidRPr="00C61336">
          <w:rPr>
            <w:rStyle w:val="af1"/>
            <w:lang w:val="en-US"/>
          </w:rPr>
          <w:t>digital</w:t>
        </w:r>
        <w:r w:rsidR="00ED2128" w:rsidRPr="00C61336">
          <w:rPr>
            <w:rStyle w:val="af1"/>
          </w:rPr>
          <w:t>-</w:t>
        </w:r>
        <w:r w:rsidR="00ED2128" w:rsidRPr="00C61336">
          <w:rPr>
            <w:rStyle w:val="af1"/>
            <w:lang w:val="en-US"/>
          </w:rPr>
          <w:t>solutions</w:t>
        </w:r>
        <w:r w:rsidR="00ED2128" w:rsidRPr="00C61336">
          <w:rPr>
            <w:rStyle w:val="af1"/>
          </w:rPr>
          <w:t>-</w:t>
        </w:r>
        <w:proofErr w:type="spellStart"/>
        <w:r w:rsidR="00ED2128" w:rsidRPr="00C61336">
          <w:rPr>
            <w:rStyle w:val="af1"/>
            <w:lang w:val="en-US"/>
          </w:rPr>
          <w:t>moscow</w:t>
        </w:r>
        <w:proofErr w:type="spellEnd"/>
        <w:r w:rsidR="00ED2128" w:rsidRPr="00C61336">
          <w:rPr>
            <w:rStyle w:val="af1"/>
          </w:rPr>
          <w:t>-</w:t>
        </w:r>
        <w:r w:rsidR="00ED2128" w:rsidRPr="00C61336">
          <w:rPr>
            <w:rStyle w:val="af1"/>
            <w:lang w:val="en-US"/>
          </w:rPr>
          <w:t>region</w:t>
        </w:r>
        <w:r w:rsidR="00ED2128" w:rsidRPr="00C61336">
          <w:rPr>
            <w:rStyle w:val="af1"/>
          </w:rPr>
          <w:t>/</w:t>
        </w:r>
        <w:r w:rsidR="00ED2128" w:rsidRPr="00C61336">
          <w:rPr>
            <w:rStyle w:val="af1"/>
            <w:lang w:val="en-US"/>
          </w:rPr>
          <w:t>subsystems</w:t>
        </w:r>
        <w:r w:rsidR="00ED2128" w:rsidRPr="00C61336">
          <w:rPr>
            <w:rStyle w:val="af1"/>
          </w:rPr>
          <w:t>/777</w:t>
        </w:r>
      </w:hyperlink>
      <w:r w:rsidR="00ED2128">
        <w:rPr>
          <w:noProof/>
        </w:rPr>
        <w:t>, дата посещения: 05.12.2025</w:t>
      </w:r>
      <w:r>
        <w:rPr>
          <w:noProof/>
        </w:rPr>
        <w:t>.</w:t>
      </w:r>
    </w:p>
    <w:p w14:paraId="0992F333" w14:textId="6810F7BD" w:rsidR="00C05CB6" w:rsidRDefault="00C05CB6" w:rsidP="00C61336">
      <w:pPr>
        <w:pStyle w:val="af5"/>
        <w:numPr>
          <w:ilvl w:val="0"/>
          <w:numId w:val="4"/>
        </w:numPr>
        <w:tabs>
          <w:tab w:val="left" w:pos="877"/>
        </w:tabs>
        <w:spacing w:before="0"/>
        <w:jc w:val="both"/>
        <w:rPr>
          <w:noProof/>
        </w:rPr>
      </w:pPr>
      <w:r>
        <w:rPr>
          <w:noProof/>
        </w:rPr>
        <w:t xml:space="preserve">Веб-сайт фирмы </w:t>
      </w:r>
      <w:r w:rsidR="00ED2128">
        <w:rPr>
          <w:noProof/>
        </w:rPr>
        <w:t>«</w:t>
      </w:r>
      <w:r>
        <w:rPr>
          <w:noProof/>
        </w:rPr>
        <w:t>1С-Рарус</w:t>
      </w:r>
      <w:r w:rsidR="00ED2128">
        <w:rPr>
          <w:noProof/>
        </w:rPr>
        <w:t xml:space="preserve">». </w:t>
      </w:r>
      <w:r w:rsidR="00ED2128" w:rsidRPr="00ED2128">
        <w:rPr>
          <w:noProof/>
        </w:rPr>
        <w:t>—</w:t>
      </w:r>
      <w:r w:rsidR="00ED2128">
        <w:rPr>
          <w:noProof/>
        </w:rPr>
        <w:t xml:space="preserve"> </w:t>
      </w:r>
      <w:r w:rsidR="00ED2128">
        <w:rPr>
          <w:noProof/>
          <w:lang w:val="en-US"/>
        </w:rPr>
        <w:t>URL</w:t>
      </w:r>
      <w:r w:rsidR="00ED2128">
        <w:rPr>
          <w:noProof/>
        </w:rPr>
        <w:t xml:space="preserve">: </w:t>
      </w:r>
      <w:hyperlink r:id="rId22" w:history="1">
        <w:r w:rsidR="00ED2128" w:rsidRPr="00A7284E">
          <w:rPr>
            <w:rStyle w:val="af1"/>
            <w:noProof/>
          </w:rPr>
          <w:t>https://rarus.ru</w:t>
        </w:r>
      </w:hyperlink>
      <w:r w:rsidR="00ED2128">
        <w:rPr>
          <w:noProof/>
        </w:rPr>
        <w:t>, дата посещения: 05.12.2025.</w:t>
      </w:r>
    </w:p>
    <w:p w14:paraId="3770CFAD" w14:textId="58DBD881" w:rsidR="008244B9" w:rsidRPr="007E1A1A" w:rsidRDefault="008244B9" w:rsidP="00C61336">
      <w:pPr>
        <w:pStyle w:val="a6"/>
        <w:spacing w:before="0" w:line="240" w:lineRule="auto"/>
        <w:ind w:left="720" w:firstLine="0"/>
        <w:rPr>
          <w:color w:val="auto"/>
          <w:sz w:val="24"/>
          <w:szCs w:val="24"/>
        </w:rPr>
      </w:pPr>
    </w:p>
    <w:p w14:paraId="7DDC01C7" w14:textId="77777777" w:rsidR="009B0B7E" w:rsidRPr="007E1A1A" w:rsidRDefault="009B0B7E" w:rsidP="00C61336">
      <w:pPr>
        <w:pStyle w:val="a6"/>
        <w:spacing w:before="0" w:line="240" w:lineRule="auto"/>
        <w:rPr>
          <w:color w:val="auto"/>
          <w:sz w:val="24"/>
          <w:szCs w:val="24"/>
          <w:lang w:val="ru-RU"/>
        </w:rPr>
      </w:pPr>
    </w:p>
    <w:p w14:paraId="2B46A4A7" w14:textId="63DDA3CC" w:rsidR="008B7E9E" w:rsidRPr="00157361" w:rsidRDefault="008B7E9E" w:rsidP="00C61336">
      <w:pPr>
        <w:pStyle w:val="a6"/>
        <w:spacing w:before="0" w:line="240" w:lineRule="auto"/>
        <w:ind w:left="0" w:firstLine="0"/>
        <w:rPr>
          <w:color w:val="auto"/>
          <w:sz w:val="24"/>
          <w:szCs w:val="24"/>
        </w:rPr>
      </w:pPr>
    </w:p>
    <w:sectPr w:rsidR="008B7E9E" w:rsidRPr="00157361" w:rsidSect="00925E54">
      <w:pgSz w:w="11907" w:h="16839" w:code="9"/>
      <w:pgMar w:top="851" w:right="851" w:bottom="851" w:left="851" w:header="720" w:footer="720" w:gutter="284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0A9C3" w14:textId="77777777" w:rsidR="00B655F8" w:rsidRDefault="00B655F8">
      <w:r>
        <w:separator/>
      </w:r>
    </w:p>
  </w:endnote>
  <w:endnote w:type="continuationSeparator" w:id="0">
    <w:p w14:paraId="4926A593" w14:textId="77777777" w:rsidR="00B655F8" w:rsidRDefault="00B6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8247E" w14:textId="77777777" w:rsidR="00B655F8" w:rsidRDefault="00B655F8">
      <w:r>
        <w:separator/>
      </w:r>
    </w:p>
  </w:footnote>
  <w:footnote w:type="continuationSeparator" w:id="0">
    <w:p w14:paraId="6B3BD23A" w14:textId="77777777" w:rsidR="00B655F8" w:rsidRDefault="00B65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60pt;height:540.6pt" o:bullet="t">
        <v:imagedata r:id="rId1" o:title=""/>
      </v:shape>
    </w:pict>
  </w:numPicBullet>
  <w:abstractNum w:abstractNumId="0" w15:restartNumberingAfterBreak="0">
    <w:nsid w:val="13281ADA"/>
    <w:multiLevelType w:val="hybridMultilevel"/>
    <w:tmpl w:val="867A7CF4"/>
    <w:lvl w:ilvl="0" w:tplc="041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B315649"/>
    <w:multiLevelType w:val="multilevel"/>
    <w:tmpl w:val="F8BE2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3621F"/>
    <w:multiLevelType w:val="multilevel"/>
    <w:tmpl w:val="1D92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2635A20"/>
    <w:multiLevelType w:val="hybridMultilevel"/>
    <w:tmpl w:val="2A80B9F2"/>
    <w:lvl w:ilvl="0" w:tplc="03589246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9103C"/>
    <w:multiLevelType w:val="hybridMultilevel"/>
    <w:tmpl w:val="1D9EB14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6" w15:restartNumberingAfterBreak="0">
    <w:nsid w:val="31A41041"/>
    <w:multiLevelType w:val="hybridMultilevel"/>
    <w:tmpl w:val="817C09E6"/>
    <w:lvl w:ilvl="0" w:tplc="3FA891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F0D0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F477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267C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CE9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38B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560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099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C603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7B142FC"/>
    <w:multiLevelType w:val="hybridMultilevel"/>
    <w:tmpl w:val="D9589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C11C2C"/>
    <w:multiLevelType w:val="hybridMultilevel"/>
    <w:tmpl w:val="093EEFE8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3D4831FD"/>
    <w:multiLevelType w:val="hybridMultilevel"/>
    <w:tmpl w:val="CFAC73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735E89"/>
    <w:multiLevelType w:val="hybridMultilevel"/>
    <w:tmpl w:val="EC787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0215AE"/>
    <w:multiLevelType w:val="hybridMultilevel"/>
    <w:tmpl w:val="C400D718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66CA0FB1"/>
    <w:multiLevelType w:val="hybridMultilevel"/>
    <w:tmpl w:val="9384D150"/>
    <w:lvl w:ilvl="0" w:tplc="2F8C6466">
      <w:start w:val="1"/>
      <w:numFmt w:val="bullet"/>
      <w:pStyle w:val="a0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70651C71"/>
    <w:multiLevelType w:val="multilevel"/>
    <w:tmpl w:val="A41A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447B8D"/>
    <w:multiLevelType w:val="hybridMultilevel"/>
    <w:tmpl w:val="3C329F26"/>
    <w:lvl w:ilvl="0" w:tplc="1264C7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7BD16172"/>
    <w:multiLevelType w:val="hybridMultilevel"/>
    <w:tmpl w:val="1C184B1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7D2F4D6F"/>
    <w:multiLevelType w:val="hybridMultilevel"/>
    <w:tmpl w:val="9D38D6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9"/>
  </w:num>
  <w:num w:numId="5">
    <w:abstractNumId w:val="14"/>
  </w:num>
  <w:num w:numId="6">
    <w:abstractNumId w:val="10"/>
  </w:num>
  <w:num w:numId="7">
    <w:abstractNumId w:val="2"/>
  </w:num>
  <w:num w:numId="8">
    <w:abstractNumId w:val="16"/>
  </w:num>
  <w:num w:numId="9">
    <w:abstractNumId w:val="12"/>
  </w:num>
  <w:num w:numId="10">
    <w:abstractNumId w:val="11"/>
  </w:num>
  <w:num w:numId="11">
    <w:abstractNumId w:val="6"/>
  </w:num>
  <w:num w:numId="12">
    <w:abstractNumId w:val="5"/>
  </w:num>
  <w:num w:numId="13">
    <w:abstractNumId w:val="13"/>
  </w:num>
  <w:num w:numId="14">
    <w:abstractNumId w:val="1"/>
  </w:num>
  <w:num w:numId="15">
    <w:abstractNumId w:val="8"/>
  </w:num>
  <w:num w:numId="16">
    <w:abstractNumId w:val="15"/>
  </w:num>
  <w:num w:numId="1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displayBackgroundShape/>
  <w:mirrorMargin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8FD"/>
    <w:rsid w:val="000012D3"/>
    <w:rsid w:val="00076AD9"/>
    <w:rsid w:val="000D475B"/>
    <w:rsid w:val="000F05BA"/>
    <w:rsid w:val="000F692E"/>
    <w:rsid w:val="00102CE4"/>
    <w:rsid w:val="00117AA5"/>
    <w:rsid w:val="00156BE7"/>
    <w:rsid w:val="00157361"/>
    <w:rsid w:val="00162090"/>
    <w:rsid w:val="00197074"/>
    <w:rsid w:val="001D65DB"/>
    <w:rsid w:val="001D7437"/>
    <w:rsid w:val="001E3060"/>
    <w:rsid w:val="00202A7F"/>
    <w:rsid w:val="00207C0A"/>
    <w:rsid w:val="0021641F"/>
    <w:rsid w:val="002310CB"/>
    <w:rsid w:val="002538FD"/>
    <w:rsid w:val="002826EE"/>
    <w:rsid w:val="00296CBA"/>
    <w:rsid w:val="002A5B18"/>
    <w:rsid w:val="002B671B"/>
    <w:rsid w:val="002E33A3"/>
    <w:rsid w:val="00302323"/>
    <w:rsid w:val="003337C4"/>
    <w:rsid w:val="003505B0"/>
    <w:rsid w:val="003642A9"/>
    <w:rsid w:val="00406B8F"/>
    <w:rsid w:val="00437E2C"/>
    <w:rsid w:val="004551EE"/>
    <w:rsid w:val="00455768"/>
    <w:rsid w:val="00455CF4"/>
    <w:rsid w:val="00473123"/>
    <w:rsid w:val="00473C0E"/>
    <w:rsid w:val="00487546"/>
    <w:rsid w:val="004A0571"/>
    <w:rsid w:val="004A6002"/>
    <w:rsid w:val="004C1D66"/>
    <w:rsid w:val="004C4A76"/>
    <w:rsid w:val="004C7725"/>
    <w:rsid w:val="00504A69"/>
    <w:rsid w:val="0054002C"/>
    <w:rsid w:val="0054029A"/>
    <w:rsid w:val="00543B9E"/>
    <w:rsid w:val="00562EBE"/>
    <w:rsid w:val="005A0E13"/>
    <w:rsid w:val="005C2D8B"/>
    <w:rsid w:val="005C3F4F"/>
    <w:rsid w:val="005E2818"/>
    <w:rsid w:val="005F6791"/>
    <w:rsid w:val="00627220"/>
    <w:rsid w:val="006529EA"/>
    <w:rsid w:val="00693412"/>
    <w:rsid w:val="006D75F5"/>
    <w:rsid w:val="006E3C8E"/>
    <w:rsid w:val="006E7C85"/>
    <w:rsid w:val="006F5DE8"/>
    <w:rsid w:val="00731678"/>
    <w:rsid w:val="00754631"/>
    <w:rsid w:val="00764C67"/>
    <w:rsid w:val="007766AB"/>
    <w:rsid w:val="00776B51"/>
    <w:rsid w:val="00787A9D"/>
    <w:rsid w:val="007E1A1A"/>
    <w:rsid w:val="007F0426"/>
    <w:rsid w:val="00804A47"/>
    <w:rsid w:val="00811DE8"/>
    <w:rsid w:val="008244B9"/>
    <w:rsid w:val="00867E8E"/>
    <w:rsid w:val="008B758E"/>
    <w:rsid w:val="008B7E9E"/>
    <w:rsid w:val="00901B7E"/>
    <w:rsid w:val="009078B0"/>
    <w:rsid w:val="00914537"/>
    <w:rsid w:val="00917554"/>
    <w:rsid w:val="00925E54"/>
    <w:rsid w:val="009376DD"/>
    <w:rsid w:val="009642EB"/>
    <w:rsid w:val="00981E17"/>
    <w:rsid w:val="009B0B7E"/>
    <w:rsid w:val="009B3E74"/>
    <w:rsid w:val="009C2646"/>
    <w:rsid w:val="009C442F"/>
    <w:rsid w:val="009E1A17"/>
    <w:rsid w:val="00A52AE6"/>
    <w:rsid w:val="00A547DE"/>
    <w:rsid w:val="00A8615E"/>
    <w:rsid w:val="00A96916"/>
    <w:rsid w:val="00AA72E9"/>
    <w:rsid w:val="00AD2B36"/>
    <w:rsid w:val="00B0259B"/>
    <w:rsid w:val="00B64B01"/>
    <w:rsid w:val="00B655F8"/>
    <w:rsid w:val="00B66BF2"/>
    <w:rsid w:val="00B966A3"/>
    <w:rsid w:val="00BB07D1"/>
    <w:rsid w:val="00BC624F"/>
    <w:rsid w:val="00BE477D"/>
    <w:rsid w:val="00C01AD5"/>
    <w:rsid w:val="00C05CB6"/>
    <w:rsid w:val="00C13183"/>
    <w:rsid w:val="00C350ED"/>
    <w:rsid w:val="00C42B6E"/>
    <w:rsid w:val="00C61336"/>
    <w:rsid w:val="00C65093"/>
    <w:rsid w:val="00C70329"/>
    <w:rsid w:val="00C81FA3"/>
    <w:rsid w:val="00C912CD"/>
    <w:rsid w:val="00CE7147"/>
    <w:rsid w:val="00CF189F"/>
    <w:rsid w:val="00CF6E98"/>
    <w:rsid w:val="00D00B64"/>
    <w:rsid w:val="00D026C5"/>
    <w:rsid w:val="00D13184"/>
    <w:rsid w:val="00D30474"/>
    <w:rsid w:val="00D3124A"/>
    <w:rsid w:val="00D337C6"/>
    <w:rsid w:val="00D35B2C"/>
    <w:rsid w:val="00D37928"/>
    <w:rsid w:val="00D47BD7"/>
    <w:rsid w:val="00D52D21"/>
    <w:rsid w:val="00D602DF"/>
    <w:rsid w:val="00D71790"/>
    <w:rsid w:val="00D7237F"/>
    <w:rsid w:val="00DB555D"/>
    <w:rsid w:val="00DC4B59"/>
    <w:rsid w:val="00DE35D4"/>
    <w:rsid w:val="00E32CF0"/>
    <w:rsid w:val="00E54785"/>
    <w:rsid w:val="00E66E72"/>
    <w:rsid w:val="00E739AB"/>
    <w:rsid w:val="00ED2128"/>
    <w:rsid w:val="00EE49F9"/>
    <w:rsid w:val="00F521B7"/>
    <w:rsid w:val="00F71E3D"/>
    <w:rsid w:val="00FA554B"/>
    <w:rsid w:val="00FB3A40"/>
    <w:rsid w:val="00FE201B"/>
    <w:rsid w:val="00FF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E019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F1395"/>
    <w:pPr>
      <w:spacing w:before="120"/>
      <w:ind w:firstLine="357"/>
    </w:pPr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C05CB6"/>
    <w:pPr>
      <w:keepNext/>
      <w:keepLines/>
      <w:spacing w:before="240" w:line="259" w:lineRule="auto"/>
      <w:ind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СтатьяПараграф"/>
    <w:basedOn w:val="a1"/>
    <w:next w:val="a1"/>
    <w:qFormat/>
    <w:rsid w:val="00D71790"/>
    <w:pPr>
      <w:keepNext/>
      <w:keepLines/>
      <w:suppressAutoHyphens/>
      <w:spacing w:after="240" w:line="264" w:lineRule="auto"/>
      <w:jc w:val="center"/>
      <w:outlineLvl w:val="1"/>
    </w:pPr>
    <w:rPr>
      <w:rFonts w:cs="Arial"/>
      <w:b/>
      <w:iCs/>
      <w:sz w:val="20"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1"/>
    <w:next w:val="a1"/>
    <w:qFormat/>
    <w:rsid w:val="00D71790"/>
    <w:pPr>
      <w:keepNext/>
      <w:spacing w:before="240" w:after="60" w:line="264" w:lineRule="auto"/>
      <w:ind w:firstLine="539"/>
      <w:outlineLvl w:val="3"/>
    </w:pPr>
    <w:rPr>
      <w:b/>
      <w:bCs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5-bullet">
    <w:name w:val="5-bullet"/>
    <w:basedOn w:val="a1"/>
    <w:rsid w:val="00D71790"/>
    <w:pPr>
      <w:widowControl w:val="0"/>
      <w:numPr>
        <w:numId w:val="1"/>
      </w:numPr>
      <w:tabs>
        <w:tab w:val="clear" w:pos="360"/>
        <w:tab w:val="left" w:pos="907"/>
      </w:tabs>
      <w:ind w:left="850" w:hanging="283"/>
      <w:jc w:val="both"/>
    </w:pPr>
    <w:rPr>
      <w:sz w:val="28"/>
    </w:rPr>
  </w:style>
  <w:style w:type="paragraph" w:customStyle="1" w:styleId="5-numeric">
    <w:name w:val="5-numeric"/>
    <w:basedOn w:val="a1"/>
    <w:rsid w:val="00D71790"/>
    <w:pPr>
      <w:ind w:left="1021" w:hanging="454"/>
      <w:jc w:val="both"/>
    </w:pPr>
    <w:rPr>
      <w:noProof/>
      <w:color w:val="000000"/>
      <w:sz w:val="28"/>
    </w:rPr>
  </w:style>
  <w:style w:type="paragraph" w:customStyle="1" w:styleId="1-ru-2-author">
    <w:name w:val="1-ru-2-author"/>
    <w:basedOn w:val="a1"/>
    <w:next w:val="a1"/>
    <w:rsid w:val="00D71790"/>
    <w:pPr>
      <w:keepNext/>
      <w:spacing w:before="60"/>
    </w:pPr>
  </w:style>
  <w:style w:type="paragraph" w:customStyle="1" w:styleId="a5">
    <w:name w:val="Эпиграф"/>
    <w:basedOn w:val="a1"/>
    <w:rsid w:val="00D71790"/>
    <w:pPr>
      <w:spacing w:line="264" w:lineRule="auto"/>
      <w:ind w:left="1260"/>
      <w:jc w:val="right"/>
    </w:pPr>
    <w:rPr>
      <w:i/>
      <w:sz w:val="20"/>
    </w:rPr>
  </w:style>
  <w:style w:type="paragraph" w:customStyle="1" w:styleId="a">
    <w:name w:val="СписочныйБюллетень"/>
    <w:basedOn w:val="a1"/>
    <w:rsid w:val="00D71790"/>
    <w:pPr>
      <w:numPr>
        <w:numId w:val="2"/>
      </w:numPr>
      <w:spacing w:line="264" w:lineRule="auto"/>
      <w:jc w:val="both"/>
    </w:pPr>
    <w:rPr>
      <w:sz w:val="20"/>
      <w:szCs w:val="19"/>
    </w:rPr>
  </w:style>
  <w:style w:type="paragraph" w:customStyle="1" w:styleId="2-en-2-author">
    <w:name w:val="2-en-2-author"/>
    <w:basedOn w:val="1-ru-2-author"/>
    <w:next w:val="a1"/>
    <w:rsid w:val="00D71790"/>
  </w:style>
  <w:style w:type="paragraph" w:customStyle="1" w:styleId="3-epigr">
    <w:name w:val="3-epigr"/>
    <w:basedOn w:val="a1"/>
    <w:next w:val="4-text"/>
    <w:rsid w:val="00D71790"/>
    <w:pPr>
      <w:keepNext/>
      <w:spacing w:before="60" w:after="60"/>
      <w:jc w:val="right"/>
    </w:pPr>
    <w:rPr>
      <w:i/>
      <w:sz w:val="20"/>
    </w:rPr>
  </w:style>
  <w:style w:type="paragraph" w:customStyle="1" w:styleId="4-text">
    <w:name w:val="4-text"/>
    <w:basedOn w:val="a1"/>
    <w:rsid w:val="00D71790"/>
    <w:pPr>
      <w:widowControl w:val="0"/>
      <w:spacing w:line="360" w:lineRule="auto"/>
      <w:ind w:firstLine="567"/>
      <w:jc w:val="both"/>
    </w:pPr>
    <w:rPr>
      <w:sz w:val="28"/>
    </w:rPr>
  </w:style>
  <w:style w:type="paragraph" w:customStyle="1" w:styleId="1-ru-1-zagl">
    <w:name w:val="1-ru-1-zagl"/>
    <w:basedOn w:val="a1"/>
    <w:next w:val="1-ru-2-author"/>
    <w:rsid w:val="00D71790"/>
    <w:pPr>
      <w:keepNext/>
      <w:keepLines/>
      <w:spacing w:before="240"/>
    </w:pPr>
    <w:rPr>
      <w:b/>
      <w:caps/>
      <w:sz w:val="28"/>
    </w:rPr>
  </w:style>
  <w:style w:type="paragraph" w:customStyle="1" w:styleId="2-en-1-zagl">
    <w:name w:val="2-en-1-zagl"/>
    <w:basedOn w:val="1-ru-1-zagl"/>
    <w:next w:val="2-en-2-author"/>
    <w:rsid w:val="00D71790"/>
    <w:pPr>
      <w:spacing w:before="120"/>
    </w:pPr>
  </w:style>
  <w:style w:type="paragraph" w:customStyle="1" w:styleId="1-ru-3-work">
    <w:name w:val="1-ru-3-work"/>
    <w:next w:val="a1"/>
    <w:rsid w:val="00D71790"/>
    <w:pPr>
      <w:keepNext/>
      <w:keepLines/>
      <w:suppressLineNumbers/>
      <w:suppressAutoHyphens/>
      <w:spacing w:after="60"/>
    </w:pPr>
    <w:rPr>
      <w:rFonts w:ascii="Arial" w:hAnsi="Arial" w:cs="Tahoma"/>
      <w:iCs/>
      <w:sz w:val="24"/>
    </w:rPr>
  </w:style>
  <w:style w:type="paragraph" w:customStyle="1" w:styleId="6-literatura">
    <w:name w:val="6-literatura"/>
    <w:basedOn w:val="4-text"/>
    <w:next w:val="5-numeric"/>
    <w:rsid w:val="00D71790"/>
    <w:pPr>
      <w:spacing w:before="60"/>
      <w:ind w:firstLine="0"/>
    </w:pPr>
    <w:rPr>
      <w:u w:val="single"/>
    </w:rPr>
  </w:style>
  <w:style w:type="paragraph" w:customStyle="1" w:styleId="1-ru-4-annot">
    <w:name w:val="1-ru-4-annot"/>
    <w:next w:val="2-en-1-zagl"/>
    <w:rsid w:val="00D71790"/>
    <w:pPr>
      <w:ind w:left="1134"/>
      <w:jc w:val="both"/>
    </w:pPr>
    <w:rPr>
      <w:sz w:val="28"/>
    </w:rPr>
  </w:style>
  <w:style w:type="paragraph" w:customStyle="1" w:styleId="2-en-3-work">
    <w:name w:val="2-en-3-work"/>
    <w:basedOn w:val="1-ru-3-work"/>
    <w:next w:val="a1"/>
    <w:rsid w:val="00D71790"/>
  </w:style>
  <w:style w:type="paragraph" w:customStyle="1" w:styleId="2-en-4-annot">
    <w:name w:val="2-en-4-annot"/>
    <w:basedOn w:val="1-ru-4-annot"/>
    <w:next w:val="3-epigr"/>
    <w:rsid w:val="00D71790"/>
    <w:rPr>
      <w:lang w:val="en-US"/>
    </w:rPr>
  </w:style>
  <w:style w:type="paragraph" w:customStyle="1" w:styleId="a6">
    <w:name w:val="списокЛитературы"/>
    <w:basedOn w:val="a1"/>
    <w:rsid w:val="00D71790"/>
    <w:pPr>
      <w:spacing w:line="30" w:lineRule="atLeast"/>
      <w:ind w:left="180" w:hanging="180"/>
      <w:jc w:val="both"/>
    </w:pPr>
    <w:rPr>
      <w:color w:val="000000"/>
      <w:sz w:val="20"/>
      <w:szCs w:val="28"/>
      <w:lang w:val="ru-MD"/>
    </w:rPr>
  </w:style>
  <w:style w:type="table" w:styleId="a7">
    <w:name w:val="Table Grid"/>
    <w:basedOn w:val="a3"/>
    <w:rsid w:val="00D71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подрисуночный"/>
    <w:basedOn w:val="a6"/>
    <w:rsid w:val="00D71790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9">
    <w:name w:val="Рисунок"/>
    <w:basedOn w:val="a1"/>
    <w:rsid w:val="00D71790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1">
    <w:name w:val="НадТабл1"/>
    <w:basedOn w:val="aa"/>
    <w:rsid w:val="00D71790"/>
    <w:pPr>
      <w:keepNext/>
      <w:spacing w:before="240" w:after="0" w:line="242" w:lineRule="auto"/>
      <w:ind w:left="0" w:firstLine="720"/>
      <w:jc w:val="right"/>
    </w:pPr>
    <w:rPr>
      <w:sz w:val="20"/>
    </w:rPr>
  </w:style>
  <w:style w:type="paragraph" w:styleId="aa">
    <w:name w:val="Body Text Indent"/>
    <w:basedOn w:val="a1"/>
    <w:rsid w:val="00D71790"/>
    <w:pPr>
      <w:spacing w:after="120"/>
      <w:ind w:left="283"/>
    </w:pPr>
  </w:style>
  <w:style w:type="paragraph" w:customStyle="1" w:styleId="ab">
    <w:name w:val="Табличный"/>
    <w:basedOn w:val="a1"/>
    <w:autoRedefine/>
    <w:rsid w:val="00D71790"/>
    <w:pPr>
      <w:spacing w:line="264" w:lineRule="auto"/>
      <w:ind w:left="180" w:hanging="180"/>
      <w:jc w:val="center"/>
    </w:pPr>
    <w:rPr>
      <w:snapToGrid w:val="0"/>
      <w:sz w:val="19"/>
      <w:szCs w:val="19"/>
    </w:rPr>
  </w:style>
  <w:style w:type="paragraph" w:styleId="ac">
    <w:name w:val="Balloon Text"/>
    <w:basedOn w:val="a1"/>
    <w:link w:val="ad"/>
    <w:rsid w:val="00AD2B3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AD2B36"/>
    <w:rPr>
      <w:rFonts w:ascii="Tahoma" w:hAnsi="Tahoma" w:cs="Tahoma"/>
      <w:sz w:val="16"/>
      <w:szCs w:val="16"/>
    </w:rPr>
  </w:style>
  <w:style w:type="character" w:styleId="ae">
    <w:name w:val="Placeholder Text"/>
    <w:uiPriority w:val="99"/>
    <w:semiHidden/>
    <w:rsid w:val="009642EB"/>
    <w:rPr>
      <w:color w:val="808080"/>
    </w:rPr>
  </w:style>
  <w:style w:type="paragraph" w:customStyle="1" w:styleId="40">
    <w:name w:val="4_Организация"/>
    <w:next w:val="a1"/>
    <w:link w:val="41"/>
    <w:autoRedefine/>
    <w:rsid w:val="002A5B18"/>
    <w:pPr>
      <w:jc w:val="center"/>
    </w:pPr>
    <w:rPr>
      <w:bCs/>
      <w:color w:val="808000"/>
      <w:sz w:val="24"/>
      <w:szCs w:val="24"/>
    </w:rPr>
  </w:style>
  <w:style w:type="paragraph" w:customStyle="1" w:styleId="0">
    <w:name w:val="0_Аннотация"/>
    <w:basedOn w:val="a1"/>
    <w:link w:val="00"/>
    <w:autoRedefine/>
    <w:rsid w:val="009B0B7E"/>
    <w:pPr>
      <w:spacing w:after="120" w:line="264" w:lineRule="auto"/>
      <w:jc w:val="center"/>
    </w:pPr>
    <w:rPr>
      <w:rFonts w:cs="Arial"/>
      <w:b/>
      <w:color w:val="0000FF"/>
      <w:szCs w:val="24"/>
    </w:rPr>
  </w:style>
  <w:style w:type="paragraph" w:customStyle="1" w:styleId="20">
    <w:name w:val="2_ФИО_т"/>
    <w:basedOn w:val="a1"/>
    <w:link w:val="21"/>
    <w:autoRedefine/>
    <w:rsid w:val="009B0B7E"/>
    <w:pPr>
      <w:spacing w:before="720"/>
      <w:jc w:val="center"/>
    </w:pPr>
    <w:rPr>
      <w:color w:val="008000"/>
      <w:szCs w:val="24"/>
      <w:shd w:val="clear" w:color="auto" w:fill="FFFFFF"/>
      <w:lang w:val="en-US"/>
    </w:rPr>
  </w:style>
  <w:style w:type="paragraph" w:customStyle="1" w:styleId="01">
    <w:name w:val="0_Обычный_текст"/>
    <w:basedOn w:val="af"/>
    <w:link w:val="02"/>
    <w:autoRedefine/>
    <w:rsid w:val="009B0B7E"/>
    <w:pPr>
      <w:spacing w:after="0" w:line="264" w:lineRule="auto"/>
      <w:ind w:firstLine="360"/>
      <w:jc w:val="both"/>
    </w:pPr>
    <w:rPr>
      <w:rFonts w:eastAsia="Calibri"/>
      <w:color w:val="333399"/>
      <w:szCs w:val="24"/>
      <w:shd w:val="clear" w:color="auto" w:fill="FFFFFF"/>
    </w:rPr>
  </w:style>
  <w:style w:type="paragraph" w:customStyle="1" w:styleId="3">
    <w:name w:val="3_Ключ. Слова"/>
    <w:basedOn w:val="a1"/>
    <w:link w:val="30"/>
    <w:autoRedefine/>
    <w:rsid w:val="009B0B7E"/>
    <w:pPr>
      <w:spacing w:after="120" w:line="264" w:lineRule="auto"/>
      <w:ind w:firstLine="567"/>
      <w:jc w:val="both"/>
    </w:pPr>
    <w:rPr>
      <w:color w:val="FF9900"/>
      <w:szCs w:val="24"/>
    </w:rPr>
  </w:style>
  <w:style w:type="paragraph" w:customStyle="1" w:styleId="03">
    <w:name w:val="0_Рисунок_подп"/>
    <w:basedOn w:val="a1"/>
    <w:next w:val="01"/>
    <w:autoRedefine/>
    <w:rsid w:val="009B0B7E"/>
    <w:pPr>
      <w:spacing w:after="120"/>
      <w:jc w:val="center"/>
    </w:pPr>
    <w:rPr>
      <w:rFonts w:eastAsia="Calibri"/>
      <w:color w:val="333399"/>
      <w:szCs w:val="24"/>
      <w:shd w:val="clear" w:color="auto" w:fill="FFFFFF"/>
    </w:rPr>
  </w:style>
  <w:style w:type="paragraph" w:customStyle="1" w:styleId="12">
    <w:name w:val="1_Название_англ"/>
    <w:basedOn w:val="a1"/>
    <w:link w:val="13"/>
    <w:autoRedefine/>
    <w:rsid w:val="002A5B18"/>
    <w:pPr>
      <w:spacing w:before="240" w:after="240" w:line="264" w:lineRule="auto"/>
      <w:jc w:val="center"/>
    </w:pPr>
    <w:rPr>
      <w:rFonts w:cs="Arial"/>
      <w:b/>
      <w:color w:val="FF00FF"/>
      <w:szCs w:val="24"/>
      <w:lang w:val="en-US"/>
    </w:rPr>
  </w:style>
  <w:style w:type="character" w:customStyle="1" w:styleId="00">
    <w:name w:val="0_Аннотация Знак"/>
    <w:link w:val="0"/>
    <w:rsid w:val="009B0B7E"/>
    <w:rPr>
      <w:rFonts w:ascii="Arial" w:hAnsi="Arial" w:cs="Arial"/>
      <w:b/>
      <w:color w:val="0000FF"/>
      <w:sz w:val="24"/>
      <w:szCs w:val="24"/>
      <w:lang w:val="ru-RU" w:eastAsia="ru-RU" w:bidi="ar-SA"/>
    </w:rPr>
  </w:style>
  <w:style w:type="character" w:customStyle="1" w:styleId="41">
    <w:name w:val="4_Организация Знак"/>
    <w:link w:val="40"/>
    <w:rsid w:val="002A5B18"/>
    <w:rPr>
      <w:bCs/>
      <w:color w:val="808000"/>
      <w:sz w:val="24"/>
      <w:szCs w:val="24"/>
      <w:lang w:val="ru-RU" w:eastAsia="ru-RU" w:bidi="ar-SA"/>
    </w:rPr>
  </w:style>
  <w:style w:type="character" w:customStyle="1" w:styleId="02">
    <w:name w:val="0_Обычный_текст Знак"/>
    <w:link w:val="01"/>
    <w:locked/>
    <w:rsid w:val="009B0B7E"/>
    <w:rPr>
      <w:rFonts w:eastAsia="Calibri"/>
      <w:color w:val="333399"/>
      <w:sz w:val="24"/>
      <w:szCs w:val="24"/>
      <w:shd w:val="clear" w:color="auto" w:fill="FFFFFF"/>
      <w:lang w:val="ru-RU" w:eastAsia="ru-RU" w:bidi="ar-SA"/>
    </w:rPr>
  </w:style>
  <w:style w:type="paragraph" w:customStyle="1" w:styleId="14">
    <w:name w:val="1_Название"/>
    <w:basedOn w:val="a1"/>
    <w:link w:val="15"/>
    <w:autoRedefine/>
    <w:rsid w:val="009B0B7E"/>
    <w:pPr>
      <w:spacing w:before="240" w:after="240" w:line="264" w:lineRule="auto"/>
      <w:jc w:val="center"/>
    </w:pPr>
    <w:rPr>
      <w:rFonts w:cs="Arial"/>
      <w:b/>
      <w:bCs/>
      <w:color w:val="993300"/>
      <w:kern w:val="1"/>
      <w:szCs w:val="24"/>
      <w:u w:color="000000"/>
      <w:shd w:val="clear" w:color="auto" w:fill="FFFFFF"/>
    </w:rPr>
  </w:style>
  <w:style w:type="character" w:customStyle="1" w:styleId="15">
    <w:name w:val="1_Название Знак"/>
    <w:link w:val="14"/>
    <w:rsid w:val="009B0B7E"/>
    <w:rPr>
      <w:rFonts w:ascii="Arial" w:hAnsi="Arial" w:cs="Arial"/>
      <w:b/>
      <w:bCs/>
      <w:color w:val="993300"/>
      <w:kern w:val="1"/>
      <w:sz w:val="24"/>
      <w:szCs w:val="24"/>
      <w:u w:color="000000"/>
      <w:shd w:val="clear" w:color="auto" w:fill="FFFFFF"/>
      <w:lang w:val="ru-RU" w:eastAsia="ru-RU" w:bidi="ar-SA"/>
    </w:rPr>
  </w:style>
  <w:style w:type="character" w:customStyle="1" w:styleId="21">
    <w:name w:val="2_ФИО_т Знак"/>
    <w:link w:val="20"/>
    <w:rsid w:val="009B0B7E"/>
    <w:rPr>
      <w:color w:val="008000"/>
      <w:sz w:val="24"/>
      <w:szCs w:val="24"/>
      <w:shd w:val="clear" w:color="auto" w:fill="FFFFFF"/>
      <w:lang w:val="en-US" w:eastAsia="ru-RU" w:bidi="ar-SA"/>
    </w:rPr>
  </w:style>
  <w:style w:type="paragraph" w:customStyle="1" w:styleId="22">
    <w:name w:val="2_ФИО_т_англ"/>
    <w:basedOn w:val="20"/>
    <w:link w:val="23"/>
    <w:autoRedefine/>
    <w:rsid w:val="009B0B7E"/>
    <w:pPr>
      <w:spacing w:before="120"/>
    </w:pPr>
    <w:rPr>
      <w:color w:val="33CCCC"/>
      <w:kern w:val="36"/>
      <w:lang w:val="ru-RU" w:eastAsia="en-US"/>
    </w:rPr>
  </w:style>
  <w:style w:type="character" w:customStyle="1" w:styleId="23">
    <w:name w:val="2_ФИО_т_англ Знак"/>
    <w:link w:val="22"/>
    <w:rsid w:val="009B0B7E"/>
    <w:rPr>
      <w:color w:val="33CCCC"/>
      <w:kern w:val="36"/>
      <w:sz w:val="24"/>
      <w:szCs w:val="24"/>
      <w:shd w:val="clear" w:color="auto" w:fill="FFFFFF"/>
      <w:lang w:val="ru-RU" w:eastAsia="en-US" w:bidi="ar-SA"/>
    </w:rPr>
  </w:style>
  <w:style w:type="character" w:customStyle="1" w:styleId="30">
    <w:name w:val="3_Ключ. Слова Знак"/>
    <w:link w:val="3"/>
    <w:rsid w:val="009B0B7E"/>
    <w:rPr>
      <w:color w:val="FF9900"/>
      <w:sz w:val="24"/>
      <w:szCs w:val="24"/>
      <w:lang w:val="ru-RU" w:eastAsia="ru-RU" w:bidi="ar-SA"/>
    </w:rPr>
  </w:style>
  <w:style w:type="character" w:customStyle="1" w:styleId="13">
    <w:name w:val="1_Название_англ Знак"/>
    <w:link w:val="12"/>
    <w:rsid w:val="002A5B18"/>
    <w:rPr>
      <w:rFonts w:ascii="Arial" w:hAnsi="Arial" w:cs="Arial"/>
      <w:b/>
      <w:color w:val="FF00FF"/>
      <w:sz w:val="24"/>
      <w:szCs w:val="24"/>
      <w:lang w:val="en-US" w:eastAsia="ru-RU" w:bidi="ar-SA"/>
    </w:rPr>
  </w:style>
  <w:style w:type="paragraph" w:styleId="af">
    <w:name w:val="Body Text"/>
    <w:basedOn w:val="a1"/>
    <w:rsid w:val="009B0B7E"/>
    <w:pPr>
      <w:spacing w:after="120"/>
    </w:pPr>
  </w:style>
  <w:style w:type="paragraph" w:customStyle="1" w:styleId="af0">
    <w:name w:val="Стиль Эпиграф"/>
    <w:basedOn w:val="a5"/>
    <w:autoRedefine/>
    <w:rsid w:val="00C01AD5"/>
    <w:pPr>
      <w:spacing w:line="240" w:lineRule="auto"/>
    </w:pPr>
    <w:rPr>
      <w:iCs/>
      <w:color w:val="666699"/>
      <w:sz w:val="24"/>
    </w:rPr>
  </w:style>
  <w:style w:type="character" w:styleId="af1">
    <w:name w:val="Hyperlink"/>
    <w:rsid w:val="00C70329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C70329"/>
    <w:rPr>
      <w:color w:val="605E5C"/>
      <w:shd w:val="clear" w:color="auto" w:fill="E1DFDD"/>
    </w:rPr>
  </w:style>
  <w:style w:type="character" w:styleId="af2">
    <w:name w:val="Strong"/>
    <w:uiPriority w:val="22"/>
    <w:qFormat/>
    <w:rsid w:val="00914537"/>
    <w:rPr>
      <w:b/>
      <w:bCs/>
    </w:rPr>
  </w:style>
  <w:style w:type="paragraph" w:customStyle="1" w:styleId="futurismarkdown-listitem">
    <w:name w:val="futurismarkdown-listitem"/>
    <w:basedOn w:val="a1"/>
    <w:rsid w:val="00914537"/>
    <w:pPr>
      <w:spacing w:before="100" w:beforeAutospacing="1" w:after="100" w:afterAutospacing="1"/>
    </w:pPr>
    <w:rPr>
      <w:szCs w:val="24"/>
    </w:rPr>
  </w:style>
  <w:style w:type="paragraph" w:customStyle="1" w:styleId="a0">
    <w:name w:val="Список маркированный"/>
    <w:basedOn w:val="a1"/>
    <w:link w:val="af3"/>
    <w:qFormat/>
    <w:rsid w:val="00117AA5"/>
    <w:pPr>
      <w:numPr>
        <w:numId w:val="9"/>
      </w:numPr>
    </w:pPr>
  </w:style>
  <w:style w:type="character" w:styleId="af4">
    <w:name w:val="FollowedHyperlink"/>
    <w:basedOn w:val="a2"/>
    <w:rsid w:val="00473C0E"/>
    <w:rPr>
      <w:color w:val="954F72" w:themeColor="followedHyperlink"/>
      <w:u w:val="single"/>
    </w:rPr>
  </w:style>
  <w:style w:type="character" w:customStyle="1" w:styleId="af3">
    <w:name w:val="Список маркированный Знак"/>
    <w:link w:val="a0"/>
    <w:rsid w:val="00117AA5"/>
    <w:rPr>
      <w:sz w:val="24"/>
    </w:rPr>
  </w:style>
  <w:style w:type="character" w:customStyle="1" w:styleId="10">
    <w:name w:val="Заголовок 1 Знак"/>
    <w:basedOn w:val="a2"/>
    <w:link w:val="1"/>
    <w:uiPriority w:val="9"/>
    <w:rsid w:val="00C05C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5">
    <w:name w:val="Bibliography"/>
    <w:basedOn w:val="a1"/>
    <w:next w:val="a1"/>
    <w:uiPriority w:val="37"/>
    <w:unhideWhenUsed/>
    <w:rsid w:val="00C05CB6"/>
  </w:style>
  <w:style w:type="paragraph" w:styleId="af6">
    <w:name w:val="List Paragraph"/>
    <w:basedOn w:val="a1"/>
    <w:uiPriority w:val="34"/>
    <w:qFormat/>
    <w:rsid w:val="00C05CB6"/>
    <w:pPr>
      <w:ind w:left="720"/>
      <w:contextualSpacing/>
    </w:pPr>
  </w:style>
  <w:style w:type="character" w:customStyle="1" w:styleId="ypks7kbdpwfgdykd3qb9">
    <w:name w:val="ypks7kbdpwfgdykd3qb9"/>
    <w:basedOn w:val="a2"/>
    <w:rsid w:val="000F692E"/>
  </w:style>
  <w:style w:type="character" w:styleId="af7">
    <w:name w:val="annotation reference"/>
    <w:basedOn w:val="a2"/>
    <w:rsid w:val="00A8615E"/>
    <w:rPr>
      <w:sz w:val="16"/>
      <w:szCs w:val="16"/>
    </w:rPr>
  </w:style>
  <w:style w:type="paragraph" w:styleId="af8">
    <w:name w:val="annotation text"/>
    <w:basedOn w:val="a1"/>
    <w:link w:val="af9"/>
    <w:rsid w:val="00A8615E"/>
    <w:rPr>
      <w:sz w:val="20"/>
    </w:rPr>
  </w:style>
  <w:style w:type="character" w:customStyle="1" w:styleId="af9">
    <w:name w:val="Текст примечания Знак"/>
    <w:basedOn w:val="a2"/>
    <w:link w:val="af8"/>
    <w:rsid w:val="00A8615E"/>
  </w:style>
  <w:style w:type="paragraph" w:styleId="afa">
    <w:name w:val="annotation subject"/>
    <w:basedOn w:val="af8"/>
    <w:next w:val="af8"/>
    <w:link w:val="afb"/>
    <w:rsid w:val="00A8615E"/>
    <w:rPr>
      <w:b/>
      <w:bCs/>
    </w:rPr>
  </w:style>
  <w:style w:type="character" w:customStyle="1" w:styleId="afb">
    <w:name w:val="Тема примечания Знак"/>
    <w:basedOn w:val="af9"/>
    <w:link w:val="afa"/>
    <w:rsid w:val="00A8615E"/>
    <w:rPr>
      <w:b/>
      <w:bCs/>
    </w:rPr>
  </w:style>
  <w:style w:type="paragraph" w:styleId="afc">
    <w:name w:val="Revision"/>
    <w:hidden/>
    <w:uiPriority w:val="99"/>
    <w:semiHidden/>
    <w:rsid w:val="00A8615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.ivanova@gmail.com" TargetMode="External"/><Relationship Id="rId13" Type="http://schemas.openxmlformats.org/officeDocument/2006/relationships/hyperlink" Target="https://rg.ru/2025/11/19/ii-teper-o-glavnom.html?ysclid=misnzi84om876328961" TargetMode="External"/><Relationship Id="rId18" Type="http://schemas.openxmlformats.org/officeDocument/2006/relationships/hyperlink" Target="http://&#1092;&#1094;&#1084;&#1087;&#1086;.&#1088;&#1092;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gital.mosreg.ru/digital-solutions-moscow-region/subsystems/77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kremlin.ru/acts/assignments/orders/7607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ommersant.ru/doc/8212958?ysclid=misnqsa3ld592350511" TargetMode="External"/><Relationship Id="rId20" Type="http://schemas.openxmlformats.org/officeDocument/2006/relationships/hyperlink" Target="https://ria.ru/20251204/putin-2059892420.html?ysclid=misnohszbx5446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terfax.ru/russia/105888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t.me/+4zdUFO4mbDAxNjl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tsoft@mail.ru" TargetMode="External"/><Relationship Id="rId14" Type="http://schemas.openxmlformats.org/officeDocument/2006/relationships/hyperlink" Target="https://www.vedomosti.ru/society/articles/2025/11/20/1156448-putin-poruchil-sozdat-plan-vnedreniya-generativnogo-ii" TargetMode="External"/><Relationship Id="rId22" Type="http://schemas.openxmlformats.org/officeDocument/2006/relationships/hyperlink" Target="https://rarus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intech\LOCALS~1\Temp\Rar$DI00.000\&#1064;&#1072;&#1073;&#1083;&#1086;&#1085;_&#1076;&#1083;&#1103;_&#1090;&#1077;&#1079;&#1080;&#1089;&#1086;&#1074;_1&#1089;_20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Пер24</b:Tag>
    <b:SourceType>DocumentFromInternetSite</b:SourceType>
    <b:Guid>{8C83E199-5824-409A-A8B9-3DE308B867DA}</b:Guid>
    <b:Title>Перечень поручений Президента РФ ПР2812  по итогам конференции «Путешествие в мир искусственного интеллекта», состоявшейся 11 декабря 2024 года</b:Title>
    <b:Year>2024</b:Year>
    <b:Month>12</b:Month>
    <b:Day>30</b:Day>
    <b:YearAccessed>2025</b:YearAccessed>
    <b:MonthAccessed>12</b:MonthAccessed>
    <b:DayAccessed>05</b:DayAccessed>
    <b:URL>http://www.kremlin.ru/acts/assignments/orders/76076</b:URL>
    <b:RefOrder>5</b:RefOrder>
  </b:Source>
  <b:Source>
    <b:Tag>Ком25</b:Tag>
    <b:SourceType>DocumentFromInternetSite</b:SourceType>
    <b:Guid>{550FCCFE-C44C-4D3B-9EC2-A1FF6D94BC35}</b:Guid>
    <b:Title>Коммерсант. Путин о внедрении ИИ в России</b:Title>
    <b:YearAccessed>2025</b:YearAccessed>
    <b:MonthAccessed>12</b:MonthAccessed>
    <b:DayAccessed>05</b:DayAccessed>
    <b:URL>https://www.kommersant.ru/doc/8212958?ysclid=misnqsa3ld592350511</b:URL>
    <b:RefOrder>4</b:RefOrder>
  </b:Source>
  <b:Source>
    <b:Tag>Рос25</b:Tag>
    <b:SourceType>DocumentFromInternetSite</b:SourceType>
    <b:Guid>{BA822FDD-A7D1-41E3-BBBE-24C9B34406C8}</b:Guid>
    <b:Title>Российская газета. Путин поручил создать национальный план внедрения искусственного интеллекта</b:Title>
    <b:YearAccessed>2025</b:YearAccessed>
    <b:MonthAccessed>12</b:MonthAccessed>
    <b:DayAccessed>05</b:DayAccessed>
    <b:URL>https://rg.ru/2025/11/19/ii-teper-o-glavnom.html?ysclid=misnzi84om876328961</b:URL>
    <b:RefOrder>1</b:RefOrder>
  </b:Source>
  <b:Source>
    <b:Tag>Инт25</b:Tag>
    <b:SourceType>DocumentFromInternetSite</b:SourceType>
    <b:Guid>{A05BDEE7-B13E-4025-90C9-8E8A77E1F886}</b:Guid>
    <b:Title>Интерфакс. Путин поручил создать штаб по внедрению генеративного искусственного интеллекта</b:Title>
    <b:YearAccessed>2025</b:YearAccessed>
    <b:MonthAccessed>12</b:MonthAccessed>
    <b:DayAccessed>05</b:DayAccessed>
    <b:URL>https://www.interfax.ru/russia/1058888</b:URL>
    <b:RefOrder>3</b:RefOrder>
  </b:Source>
  <b:Source>
    <b:Tag>ИИм</b:Tag>
    <b:SourceType>DocumentFromInternetSite</b:SourceType>
    <b:Guid>{1ECAC355-8314-4887-9C67-DA0D850B3DC2}</b:Guid>
    <b:Title>РИА. ИИ может быть как добром, так и злом</b:Title>
    <b:YearAccessed>2025</b:YearAccessed>
    <b:MonthAccessed>12</b:MonthAccessed>
    <b:DayAccessed>05</b:DayAccessed>
    <b:URL>https://ria.ru/20251204/putin-2059892420.html?ysclid=misnohszbx54461</b:URL>
    <b:RefOrder>8</b:RefOrder>
  </b:Source>
  <b:Source>
    <b:Tag>Вед25</b:Tag>
    <b:SourceType>DocumentFromInternetSite</b:SourceType>
    <b:Guid>{9A23C793-23E5-4A8A-AAB4-F058EAE34E7A}</b:Guid>
    <b:Title>Ведомости. Что президент сказал о плане по развитию ИИ</b:Title>
    <b:YearAccessed>2025</b:YearAccessed>
    <b:MonthAccessed>12</b:MonthAccessed>
    <b:DayAccessed>05</b:DayAccessed>
    <b:URL>https://www.vedomosti.ru/society/articles/2025/11/20/1156448-putin-poruchil-sozdat-plan-vnedreniya-generativnogo-ii</b:URL>
    <b:RefOrder>2</b:RefOrder>
  </b:Source>
  <b:Source>
    <b:Tag>ФЦМ</b:Tag>
    <b:SourceType>InternetSite</b:SourceType>
    <b:Guid>{3FACFF1A-CD78-42CF-BDF2-8EA4857D01C3}</b:Guid>
    <b:InternetSiteTitle>ФЦМПО</b:InternetSiteTitle>
    <b:URL>http://фцмпо.рф</b:URL>
    <b:Title>Федеральный центр мониторинга питания обучающихся (интернет-сайт)</b:Title>
    <b:YearAccessed>2022</b:YearAccessed>
    <b:MonthAccessed>12</b:MonthAccessed>
    <b:DayAccessed>12</b:DayAccessed>
    <b:RefOrder>6</b:RefOrder>
  </b:Source>
  <b:Source>
    <b:Tag>Тел</b:Tag>
    <b:SourceType>InternetSite</b:SourceType>
    <b:Guid>{8B17C42B-A902-48D6-A71E-A76F8192712A}</b:Guid>
    <b:Title>Телеграм-чат "Центр МПО" (техническая поддержка Федерального центра мониторинга питания обучающихся)</b:Title>
    <b:URL>https://t.me/+4zdUFO4mbDAxNjli</b:URL>
    <b:RefOrder>7</b:RefOrder>
  </b:Source>
  <b:Source>
    <b:Tag>2512</b:Tag>
    <b:SourceType>DocumentFromInternetSite</b:SourceType>
    <b:Guid>{EDE07FD2-DD2D-4F19-9E63-F2DF4539C935}</b:Guid>
    <b:YearAccessed>2025</b:YearAccessed>
    <b:MonthAccessed>12</b:MonthAccessed>
    <b:DayAccessed>05</b:DayAccessed>
    <b:URL>https://digital.mosreg.ru/digital-solutions-moscow-region/subsystems/777</b:URL>
    <b:Title>Мобильное приложение "Проверки Подмосковья"</b:Title>
    <b:RefOrder>9</b:RefOrder>
  </b:Source>
  <b:Source>
    <b:Tag>Веб</b:Tag>
    <b:SourceType>InternetSite</b:SourceType>
    <b:Guid>{9327C631-13E0-469F-9D04-DE96C0E15D91}</b:Guid>
    <b:Title>Веб-сайт фирмы "1С-Рарус"</b:Title>
    <b:URL>https://rarus.ru</b:URL>
    <b:RefOrder>10</b:RefOrder>
  </b:Source>
</b:Sources>
</file>

<file path=customXml/itemProps1.xml><?xml version="1.0" encoding="utf-8"?>
<ds:datastoreItem xmlns:ds="http://schemas.openxmlformats.org/officeDocument/2006/customXml" ds:itemID="{2195E05E-1D76-43EF-85E7-7C8BDF115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Шаблон_для_тезисов_1с_2010</Template>
  <TotalTime>0</TotalTime>
  <Pages>5</Pages>
  <Words>2226</Words>
  <Characters>12692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"[введите сюда Фамилию И</vt:lpstr>
    </vt:vector>
  </TitlesOfParts>
  <LinksUpToDate>false</LinksUpToDate>
  <CharactersWithSpaces>14889</CharactersWithSpaces>
  <SharedDoc>false</SharedDoc>
  <HLinks>
    <vt:vector size="42" baseType="variant">
      <vt:variant>
        <vt:i4>6488162</vt:i4>
      </vt:variant>
      <vt:variant>
        <vt:i4>36</vt:i4>
      </vt:variant>
      <vt:variant>
        <vt:i4>0</vt:i4>
      </vt:variant>
      <vt:variant>
        <vt:i4>5</vt:i4>
      </vt:variant>
      <vt:variant>
        <vt:lpwstr>https://www.interfax.ru/russia/1058888</vt:lpwstr>
      </vt:variant>
      <vt:variant>
        <vt:lpwstr/>
      </vt:variant>
      <vt:variant>
        <vt:i4>8192107</vt:i4>
      </vt:variant>
      <vt:variant>
        <vt:i4>33</vt:i4>
      </vt:variant>
      <vt:variant>
        <vt:i4>0</vt:i4>
      </vt:variant>
      <vt:variant>
        <vt:i4>5</vt:i4>
      </vt:variant>
      <vt:variant>
        <vt:lpwstr>https://rg.ru/2025/11/19/ii-teper-o-glavnom.html?ysclid=misnzi84om876328961</vt:lpwstr>
      </vt:variant>
      <vt:variant>
        <vt:lpwstr/>
      </vt:variant>
      <vt:variant>
        <vt:i4>1376268</vt:i4>
      </vt:variant>
      <vt:variant>
        <vt:i4>30</vt:i4>
      </vt:variant>
      <vt:variant>
        <vt:i4>0</vt:i4>
      </vt:variant>
      <vt:variant>
        <vt:i4>5</vt:i4>
      </vt:variant>
      <vt:variant>
        <vt:lpwstr>https://www.kommersant.ru/doc/8212958?ysclid=misnqsa3ld592350511</vt:lpwstr>
      </vt:variant>
      <vt:variant>
        <vt:lpwstr/>
      </vt:variant>
      <vt:variant>
        <vt:i4>1900621</vt:i4>
      </vt:variant>
      <vt:variant>
        <vt:i4>27</vt:i4>
      </vt:variant>
      <vt:variant>
        <vt:i4>0</vt:i4>
      </vt:variant>
      <vt:variant>
        <vt:i4>5</vt:i4>
      </vt:variant>
      <vt:variant>
        <vt:lpwstr>https://ria.ru/20251204/putin-2059892420.html?ysclid=misnohszbx544611531</vt:lpwstr>
      </vt:variant>
      <vt:variant>
        <vt:lpwstr/>
      </vt:variant>
      <vt:variant>
        <vt:i4>131091</vt:i4>
      </vt:variant>
      <vt:variant>
        <vt:i4>24</vt:i4>
      </vt:variant>
      <vt:variant>
        <vt:i4>0</vt:i4>
      </vt:variant>
      <vt:variant>
        <vt:i4>5</vt:i4>
      </vt:variant>
      <vt:variant>
        <vt:lpwstr>https://ren.tv/news/v-rossii/1384407-putin-poruchil-regionam-razrabotat-natsionalnyi-plan-vnedreniia</vt:lpwstr>
      </vt:variant>
      <vt:variant>
        <vt:lpwstr/>
      </vt:variant>
      <vt:variant>
        <vt:i4>3538949</vt:i4>
      </vt:variant>
      <vt:variant>
        <vt:i4>3</vt:i4>
      </vt:variant>
      <vt:variant>
        <vt:i4>0</vt:i4>
      </vt:variant>
      <vt:variant>
        <vt:i4>5</vt:i4>
      </vt:variant>
      <vt:variant>
        <vt:lpwstr>mailto:detsoft@mail.ru</vt:lpwstr>
      </vt:variant>
      <vt:variant>
        <vt:lpwstr/>
      </vt:variant>
      <vt:variant>
        <vt:i4>5832742</vt:i4>
      </vt:variant>
      <vt:variant>
        <vt:i4>0</vt:i4>
      </vt:variant>
      <vt:variant>
        <vt:i4>0</vt:i4>
      </vt:variant>
      <vt:variant>
        <vt:i4>5</vt:i4>
      </vt:variant>
      <vt:variant>
        <vt:lpwstr>mailto:rector.ivanova@gmail.com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"[введите сюда Фамилию И</dc:title>
  <dc:subject/>
  <dc:creator/>
  <cp:keywords/>
  <cp:lastModifiedBy/>
  <cp:revision>1</cp:revision>
  <cp:lastPrinted>1999-10-14T14:53:00Z</cp:lastPrinted>
  <dcterms:created xsi:type="dcterms:W3CDTF">2025-12-05T17:13:00Z</dcterms:created>
  <dcterms:modified xsi:type="dcterms:W3CDTF">2026-01-27T11:31:00Z</dcterms:modified>
</cp:coreProperties>
</file>